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A6FEB" w14:textId="77777777" w:rsidR="00544A27" w:rsidRPr="00544A27" w:rsidRDefault="00544A27" w:rsidP="00C11540">
      <w:pPr>
        <w:spacing w:line="360" w:lineRule="auto"/>
        <w:ind w:left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>Шурыгина Марина Сергеевна</w:t>
      </w:r>
    </w:p>
    <w:p w14:paraId="4AB46555" w14:textId="77777777" w:rsidR="00544A27" w:rsidRPr="00544A27" w:rsidRDefault="00544A27" w:rsidP="00C11540">
      <w:pPr>
        <w:spacing w:line="360" w:lineRule="auto"/>
        <w:ind w:left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>Румянцева Надежда Борисовна</w:t>
      </w:r>
    </w:p>
    <w:p w14:paraId="05A05B5A" w14:textId="77777777" w:rsidR="00544A27" w:rsidRPr="00544A27" w:rsidRDefault="00544A27" w:rsidP="00C11540">
      <w:pPr>
        <w:spacing w:line="360" w:lineRule="auto"/>
        <w:ind w:left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>учителя начальных классов</w:t>
      </w:r>
    </w:p>
    <w:p w14:paraId="73DD4DA1" w14:textId="77777777" w:rsidR="00544A27" w:rsidRPr="00544A27" w:rsidRDefault="00544A27" w:rsidP="00C11540">
      <w:pPr>
        <w:spacing w:line="360" w:lineRule="auto"/>
        <w:ind w:left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>МБОУ г. Мурманска СОШ № 23</w:t>
      </w:r>
    </w:p>
    <w:p w14:paraId="4FE081E2" w14:textId="77777777" w:rsidR="00544A27" w:rsidRDefault="00544A27" w:rsidP="002F05F1">
      <w:pPr>
        <w:shd w:val="clear" w:color="auto" w:fill="FFFFFF"/>
        <w:ind w:left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2E3A8B8" w14:textId="77777777" w:rsidR="008D0C7C" w:rsidRPr="00F86413" w:rsidRDefault="00003B06" w:rsidP="00C11540">
      <w:pPr>
        <w:shd w:val="clear" w:color="auto" w:fill="FFFFFF"/>
        <w:spacing w:line="360" w:lineRule="auto"/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64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ХУДОЖЕСТВЕННО – ЭСТЕТИЧЕСКОЕ РАЗВИТИЕ УЧАЩИХСЯ СРЕДСТВАМИ КРУЖКА Т.Н. ПРОСНЯКОВОЙ </w:t>
      </w:r>
    </w:p>
    <w:p w14:paraId="22CC9115" w14:textId="77777777" w:rsidR="00C23DD5" w:rsidRPr="00F86413" w:rsidRDefault="00003B06" w:rsidP="00C11540">
      <w:pPr>
        <w:shd w:val="clear" w:color="auto" w:fill="FFFFFF"/>
        <w:spacing w:line="360" w:lineRule="auto"/>
        <w:ind w:left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86413">
        <w:rPr>
          <w:rFonts w:ascii="Times New Roman" w:hAnsi="Times New Roman" w:cs="Times New Roman"/>
          <w:b/>
          <w:color w:val="auto"/>
          <w:sz w:val="28"/>
          <w:szCs w:val="28"/>
        </w:rPr>
        <w:t>«РИСУЕМ – МАСТЕРИМ»</w:t>
      </w:r>
    </w:p>
    <w:p w14:paraId="1CE69E62" w14:textId="77777777" w:rsidR="00402F39" w:rsidRPr="00544A27" w:rsidRDefault="00402F39" w:rsidP="002F05F1">
      <w:pPr>
        <w:pStyle w:val="a4"/>
        <w:shd w:val="clear" w:color="auto" w:fill="FFFFFF"/>
        <w:ind w:left="567"/>
        <w:jc w:val="right"/>
        <w:rPr>
          <w:sz w:val="28"/>
          <w:szCs w:val="28"/>
        </w:rPr>
      </w:pPr>
      <w:r w:rsidRPr="00544A27">
        <w:rPr>
          <w:bCs/>
          <w:iCs/>
          <w:sz w:val="28"/>
          <w:szCs w:val="28"/>
        </w:rPr>
        <w:t>Получить в детстве начало эстетического воспитания –</w:t>
      </w:r>
    </w:p>
    <w:p w14:paraId="5656E194" w14:textId="77777777" w:rsidR="00402F39" w:rsidRPr="00544A27" w:rsidRDefault="00402F39" w:rsidP="002F05F1">
      <w:pPr>
        <w:pStyle w:val="a4"/>
        <w:shd w:val="clear" w:color="auto" w:fill="FFFFFF"/>
        <w:ind w:left="567"/>
        <w:jc w:val="right"/>
        <w:rPr>
          <w:sz w:val="28"/>
          <w:szCs w:val="28"/>
        </w:rPr>
      </w:pPr>
      <w:r w:rsidRPr="00544A27">
        <w:rPr>
          <w:bCs/>
          <w:iCs/>
          <w:sz w:val="28"/>
          <w:szCs w:val="28"/>
        </w:rPr>
        <w:t>значит на всю жизнь приобрести чувство прекрасного,</w:t>
      </w:r>
    </w:p>
    <w:p w14:paraId="5E18CBA5" w14:textId="77777777" w:rsidR="00402F39" w:rsidRPr="00544A27" w:rsidRDefault="00402F39" w:rsidP="002F05F1">
      <w:pPr>
        <w:pStyle w:val="a4"/>
        <w:shd w:val="clear" w:color="auto" w:fill="FFFFFF"/>
        <w:ind w:left="567"/>
        <w:jc w:val="right"/>
        <w:rPr>
          <w:sz w:val="28"/>
          <w:szCs w:val="28"/>
        </w:rPr>
      </w:pPr>
      <w:r w:rsidRPr="00544A27">
        <w:rPr>
          <w:bCs/>
          <w:iCs/>
          <w:sz w:val="28"/>
          <w:szCs w:val="28"/>
        </w:rPr>
        <w:t>умение понимать и ценить произведения искусства,</w:t>
      </w:r>
    </w:p>
    <w:p w14:paraId="784973D2" w14:textId="77777777" w:rsidR="00402F39" w:rsidRPr="00544A27" w:rsidRDefault="00402F39" w:rsidP="002F05F1">
      <w:pPr>
        <w:pStyle w:val="a4"/>
        <w:shd w:val="clear" w:color="auto" w:fill="FFFFFF"/>
        <w:ind w:left="567"/>
        <w:jc w:val="right"/>
        <w:rPr>
          <w:sz w:val="28"/>
          <w:szCs w:val="28"/>
        </w:rPr>
      </w:pPr>
      <w:r w:rsidRPr="00544A27">
        <w:rPr>
          <w:bCs/>
          <w:iCs/>
          <w:sz w:val="28"/>
          <w:szCs w:val="28"/>
        </w:rPr>
        <w:t>приобщаться к художественному творчеству</w:t>
      </w:r>
      <w:r w:rsidRPr="00544A27">
        <w:rPr>
          <w:bCs/>
          <w:sz w:val="28"/>
          <w:szCs w:val="28"/>
        </w:rPr>
        <w:t> </w:t>
      </w:r>
    </w:p>
    <w:p w14:paraId="34ED3B4C" w14:textId="77777777" w:rsidR="00402F39" w:rsidRPr="00544A27" w:rsidRDefault="00402F39" w:rsidP="00913CF7">
      <w:pPr>
        <w:pStyle w:val="a4"/>
        <w:shd w:val="clear" w:color="auto" w:fill="FFFFFF"/>
        <w:ind w:firstLine="567"/>
        <w:jc w:val="right"/>
        <w:rPr>
          <w:sz w:val="28"/>
          <w:szCs w:val="28"/>
        </w:rPr>
      </w:pPr>
      <w:r w:rsidRPr="00544A27">
        <w:rPr>
          <w:sz w:val="28"/>
          <w:szCs w:val="28"/>
        </w:rPr>
        <w:t>(</w:t>
      </w:r>
      <w:r w:rsidRPr="00544A27">
        <w:rPr>
          <w:bCs/>
          <w:sz w:val="28"/>
          <w:szCs w:val="28"/>
        </w:rPr>
        <w:t>Н. А. Ветлугина</w:t>
      </w:r>
      <w:r w:rsidRPr="00544A27">
        <w:rPr>
          <w:sz w:val="28"/>
          <w:szCs w:val="28"/>
        </w:rPr>
        <w:t>)</w:t>
      </w:r>
    </w:p>
    <w:p w14:paraId="0C089DC4" w14:textId="77777777" w:rsidR="00D93AD1" w:rsidRPr="00544A27" w:rsidRDefault="00B9097F" w:rsidP="00913CF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последние годы возросло внимание к проблемам </w:t>
      </w:r>
      <w:r w:rsidR="00792026" w:rsidRPr="00544A27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художественно-</w:t>
      </w:r>
      <w:r w:rsidRPr="00544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эстетического </w:t>
      </w:r>
      <w:r w:rsidR="00983460" w:rsidRPr="00544A2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 w:rsidR="00792026" w:rsidRPr="00544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4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важнейшему средству формирования отношения к действительности, средству нравственного и умственного </w:t>
      </w:r>
      <w:r w:rsidR="00983460" w:rsidRPr="00544A2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 w:rsidRPr="00544A27">
        <w:rPr>
          <w:rFonts w:ascii="Times New Roman" w:hAnsi="Times New Roman" w:cs="Times New Roman"/>
          <w:sz w:val="28"/>
          <w:szCs w:val="28"/>
          <w:shd w:val="clear" w:color="auto" w:fill="FFFFFF"/>
        </w:rPr>
        <w:t>, т.е. как средству формирования всесторонне развитой, духовно богатой личности.</w:t>
      </w:r>
      <w:r w:rsidR="00792026" w:rsidRPr="00544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19922CC" w14:textId="77777777" w:rsidR="00FD32DA" w:rsidRDefault="00D93AD1" w:rsidP="00913CF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A27">
        <w:rPr>
          <w:rFonts w:ascii="Times New Roman" w:hAnsi="Times New Roman" w:cs="Times New Roman"/>
          <w:sz w:val="28"/>
          <w:szCs w:val="28"/>
        </w:rPr>
        <w:t>Важным условием повышения качества эстетического воспитания является единство как урочной, так и внеурочной форм работы</w:t>
      </w:r>
      <w:r w:rsidRPr="00544A27">
        <w:rPr>
          <w:sz w:val="28"/>
          <w:szCs w:val="28"/>
        </w:rPr>
        <w:t xml:space="preserve">. </w:t>
      </w:r>
      <w:r w:rsidR="000C080F" w:rsidRPr="00544A27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о</w:t>
      </w:r>
      <w:r w:rsidR="00B97CE3" w:rsidRPr="00544A27">
        <w:rPr>
          <w:rFonts w:ascii="Times New Roman" w:hAnsi="Times New Roman" w:cs="Times New Roman"/>
          <w:sz w:val="28"/>
          <w:szCs w:val="28"/>
        </w:rPr>
        <w:t>чень важно органи</w:t>
      </w:r>
      <w:r w:rsidR="00A54C29" w:rsidRPr="00544A27">
        <w:rPr>
          <w:rFonts w:ascii="Times New Roman" w:hAnsi="Times New Roman" w:cs="Times New Roman"/>
          <w:sz w:val="28"/>
          <w:szCs w:val="28"/>
        </w:rPr>
        <w:t>зовать внеурочную деятельность младших школьников т</w:t>
      </w:r>
      <w:r w:rsidR="00B97CE3" w:rsidRPr="00544A27">
        <w:rPr>
          <w:rFonts w:ascii="Times New Roman" w:hAnsi="Times New Roman" w:cs="Times New Roman"/>
          <w:sz w:val="28"/>
          <w:szCs w:val="28"/>
        </w:rPr>
        <w:t xml:space="preserve">ак, чтобы ребенок мог проявить себя и овладеть способами разумной жизни. </w:t>
      </w:r>
    </w:p>
    <w:p w14:paraId="2AD8C799" w14:textId="77777777" w:rsidR="00B97CE3" w:rsidRPr="00544A27" w:rsidRDefault="00B97CE3" w:rsidP="00913CF7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4A27">
        <w:rPr>
          <w:rFonts w:ascii="Times New Roman" w:hAnsi="Times New Roman" w:cs="Times New Roman"/>
          <w:sz w:val="28"/>
          <w:szCs w:val="28"/>
        </w:rPr>
        <w:t xml:space="preserve">Учитывая интересы детей и родителей выбор пал на </w:t>
      </w:r>
      <w:r w:rsidRPr="00544A27">
        <w:rPr>
          <w:rFonts w:ascii="Times New Roman" w:eastAsia="Calibri" w:hAnsi="Times New Roman" w:cs="Times New Roman"/>
          <w:sz w:val="28"/>
          <w:szCs w:val="28"/>
        </w:rPr>
        <w:t xml:space="preserve">программу «Рисуем-Мастерим» Т.Н. </w:t>
      </w:r>
      <w:proofErr w:type="spellStart"/>
      <w:r w:rsidRPr="00544A27">
        <w:rPr>
          <w:rFonts w:ascii="Times New Roman" w:eastAsia="Calibri" w:hAnsi="Times New Roman" w:cs="Times New Roman"/>
          <w:sz w:val="28"/>
          <w:szCs w:val="28"/>
        </w:rPr>
        <w:t>Просняковой</w:t>
      </w:r>
      <w:proofErr w:type="spellEnd"/>
      <w:r w:rsidRPr="00544A27">
        <w:rPr>
          <w:rFonts w:ascii="Times New Roman" w:eastAsia="Calibri" w:hAnsi="Times New Roman" w:cs="Times New Roman"/>
          <w:sz w:val="28"/>
          <w:szCs w:val="28"/>
        </w:rPr>
        <w:t>, которая представляет собой интегрированный курс изобразительного искусства и технологии.  Основными задачами, которой являются</w:t>
      </w:r>
      <w:r w:rsidR="00A54C29" w:rsidRPr="00544A2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96E0A1A" w14:textId="77777777" w:rsidR="00B97CE3" w:rsidRPr="00544A27" w:rsidRDefault="000B6E02" w:rsidP="00913CF7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44A27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B97CE3" w:rsidRPr="00544A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формирование интереса к изобразительному искусству и прикладному художественному творчеству;</w:t>
      </w:r>
    </w:p>
    <w:p w14:paraId="6D867942" w14:textId="77777777" w:rsidR="00A54C29" w:rsidRPr="00544A27" w:rsidRDefault="00B97CE3" w:rsidP="00913CF7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A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воспитание уважения к культуре и тр</w:t>
      </w:r>
      <w:r w:rsidR="00F21FD1" w:rsidRPr="00544A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адициям своего и других народов</w:t>
      </w:r>
      <w:r w:rsidR="00A54C29" w:rsidRPr="00544A2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AE6D5CE" w14:textId="77777777" w:rsidR="00A54C29" w:rsidRPr="00544A27" w:rsidRDefault="00036A9C" w:rsidP="00913CF7">
      <w:pPr>
        <w:pStyle w:val="a9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развитие воображения</w:t>
      </w:r>
      <w:r w:rsidR="00A54C29" w:rsidRPr="00544A27">
        <w:rPr>
          <w:rFonts w:ascii="Times New Roman" w:hAnsi="Times New Roman" w:cs="Times New Roman"/>
          <w:color w:val="auto"/>
          <w:sz w:val="28"/>
          <w:szCs w:val="28"/>
        </w:rPr>
        <w:t>, творческо</w:t>
      </w:r>
      <w:r>
        <w:rPr>
          <w:rFonts w:ascii="Times New Roman" w:hAnsi="Times New Roman" w:cs="Times New Roman"/>
          <w:color w:val="auto"/>
          <w:sz w:val="28"/>
          <w:szCs w:val="28"/>
        </w:rPr>
        <w:t>го мышления, художественных и конструкторских способностей</w:t>
      </w:r>
      <w:r w:rsidR="00A54C29" w:rsidRPr="00544A27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приобретения творческого опыта в области пластических искусств и народных художественных промыслов;</w:t>
      </w:r>
    </w:p>
    <w:p w14:paraId="64A5315A" w14:textId="77777777" w:rsidR="00A54C29" w:rsidRPr="00544A27" w:rsidRDefault="00036A9C" w:rsidP="00913CF7">
      <w:pPr>
        <w:pStyle w:val="a9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обучение</w:t>
      </w:r>
      <w:r w:rsidR="00A54C29" w:rsidRPr="00544A27">
        <w:rPr>
          <w:rFonts w:ascii="Times New Roman" w:hAnsi="Times New Roman" w:cs="Times New Roman"/>
          <w:color w:val="auto"/>
          <w:sz w:val="28"/>
          <w:szCs w:val="28"/>
        </w:rPr>
        <w:t xml:space="preserve"> основам художественной деятельности.</w:t>
      </w:r>
    </w:p>
    <w:p w14:paraId="30632AA7" w14:textId="77777777" w:rsidR="00303E4E" w:rsidRPr="00544A27" w:rsidRDefault="00303E4E" w:rsidP="00913CF7">
      <w:pPr>
        <w:shd w:val="clear" w:color="auto" w:fill="FFFFFF"/>
        <w:spacing w:line="360" w:lineRule="auto"/>
        <w:ind w:firstLine="567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544A27">
        <w:rPr>
          <w:rStyle w:val="a5"/>
          <w:rFonts w:ascii="Times New Roman" w:hAnsi="Times New Roman" w:cs="Times New Roman"/>
          <w:color w:val="auto"/>
          <w:sz w:val="28"/>
          <w:szCs w:val="28"/>
        </w:rPr>
        <w:t>Формы работы с детьми</w:t>
      </w:r>
      <w:r w:rsidR="002B35CD" w:rsidRPr="00544A27">
        <w:rPr>
          <w:rStyle w:val="a5"/>
          <w:rFonts w:ascii="Times New Roman" w:hAnsi="Times New Roman" w:cs="Times New Roman"/>
          <w:color w:val="auto"/>
          <w:sz w:val="28"/>
          <w:szCs w:val="28"/>
        </w:rPr>
        <w:t>:</w:t>
      </w:r>
      <w:r w:rsidR="00B93722" w:rsidRPr="00544A27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7682427" w14:textId="77777777" w:rsidR="00303E4E" w:rsidRPr="00544A27" w:rsidRDefault="00303E4E" w:rsidP="00913CF7">
      <w:pPr>
        <w:numPr>
          <w:ilvl w:val="0"/>
          <w:numId w:val="6"/>
        </w:numPr>
        <w:tabs>
          <w:tab w:val="clear" w:pos="720"/>
          <w:tab w:val="left" w:pos="540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44A27">
        <w:rPr>
          <w:rFonts w:ascii="Times New Roman" w:hAnsi="Times New Roman" w:cs="Times New Roman"/>
          <w:color w:val="auto"/>
          <w:sz w:val="28"/>
          <w:szCs w:val="28"/>
        </w:rPr>
        <w:t>индивидуально-групповые занятия, беседы</w:t>
      </w:r>
      <w:r w:rsidR="00F519D6" w:rsidRPr="00544A27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FD32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13FE40E" w14:textId="77777777" w:rsidR="00303E4E" w:rsidRPr="00544A27" w:rsidRDefault="00303E4E" w:rsidP="00913CF7">
      <w:pPr>
        <w:numPr>
          <w:ilvl w:val="0"/>
          <w:numId w:val="6"/>
        </w:numPr>
        <w:tabs>
          <w:tab w:val="clear" w:pos="720"/>
          <w:tab w:val="left" w:pos="540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44A27">
        <w:rPr>
          <w:rFonts w:ascii="Times New Roman" w:hAnsi="Times New Roman" w:cs="Times New Roman"/>
          <w:color w:val="auto"/>
          <w:sz w:val="28"/>
          <w:szCs w:val="28"/>
        </w:rPr>
        <w:t>сюжетно-ролевые игры нравственного и духовного содержания</w:t>
      </w:r>
      <w:r w:rsidR="00F519D6" w:rsidRPr="00544A2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B1CB88A" w14:textId="77777777" w:rsidR="00E35BBA" w:rsidRPr="00544A27" w:rsidRDefault="00303E4E" w:rsidP="00913CF7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44A27">
        <w:rPr>
          <w:rFonts w:ascii="Times New Roman" w:hAnsi="Times New Roman" w:cs="Times New Roman"/>
          <w:color w:val="auto"/>
          <w:sz w:val="28"/>
          <w:szCs w:val="28"/>
        </w:rPr>
        <w:t>творческая художественная деятельность детей</w:t>
      </w:r>
      <w:r w:rsidR="00F519D6" w:rsidRPr="00544A27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07E05C9B" w14:textId="77777777" w:rsidR="00303E4E" w:rsidRPr="00544A27" w:rsidRDefault="00303E4E" w:rsidP="00913CF7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44A27">
        <w:rPr>
          <w:rFonts w:ascii="Times New Roman" w:hAnsi="Times New Roman" w:cs="Times New Roman"/>
          <w:color w:val="auto"/>
          <w:sz w:val="28"/>
          <w:szCs w:val="28"/>
        </w:rPr>
        <w:t>использование мультимедийных технологий (заочные экскурсии, виртуальный музей, создание презентаций)</w:t>
      </w:r>
      <w:r w:rsidR="00F519D6" w:rsidRPr="00544A2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54D4AF3" w14:textId="77777777" w:rsidR="00303E4E" w:rsidRPr="00544A27" w:rsidRDefault="00303E4E" w:rsidP="00913CF7">
      <w:pPr>
        <w:numPr>
          <w:ilvl w:val="0"/>
          <w:numId w:val="6"/>
        </w:numPr>
        <w:tabs>
          <w:tab w:val="clear" w:pos="720"/>
          <w:tab w:val="left" w:pos="540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44A27">
        <w:rPr>
          <w:rFonts w:ascii="Times New Roman" w:hAnsi="Times New Roman" w:cs="Times New Roman"/>
          <w:color w:val="auto"/>
          <w:sz w:val="28"/>
          <w:szCs w:val="28"/>
        </w:rPr>
        <w:t>исследовательская деятельность учащихся</w:t>
      </w:r>
      <w:r w:rsidR="00F519D6" w:rsidRPr="00544A2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1411F4C" w14:textId="77777777" w:rsidR="00303E4E" w:rsidRPr="00544A27" w:rsidRDefault="00303E4E" w:rsidP="00913CF7">
      <w:pPr>
        <w:numPr>
          <w:ilvl w:val="0"/>
          <w:numId w:val="6"/>
        </w:numPr>
        <w:tabs>
          <w:tab w:val="clear" w:pos="720"/>
          <w:tab w:val="left" w:pos="540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44A27">
        <w:rPr>
          <w:rFonts w:ascii="Times New Roman" w:hAnsi="Times New Roman" w:cs="Times New Roman"/>
          <w:color w:val="auto"/>
          <w:sz w:val="28"/>
          <w:szCs w:val="28"/>
        </w:rPr>
        <w:t>экскурсии</w:t>
      </w:r>
      <w:r w:rsidR="00F519D6" w:rsidRPr="00544A2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A5A8A56" w14:textId="77777777" w:rsidR="00303E4E" w:rsidRPr="00544A27" w:rsidRDefault="00303E4E" w:rsidP="00913CF7">
      <w:pPr>
        <w:numPr>
          <w:ilvl w:val="0"/>
          <w:numId w:val="6"/>
        </w:numPr>
        <w:tabs>
          <w:tab w:val="clear" w:pos="720"/>
          <w:tab w:val="left" w:pos="540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44A27">
        <w:rPr>
          <w:rFonts w:ascii="Times New Roman" w:hAnsi="Times New Roman" w:cs="Times New Roman"/>
          <w:color w:val="auto"/>
          <w:sz w:val="28"/>
          <w:szCs w:val="28"/>
        </w:rPr>
        <w:t>организация выставок</w:t>
      </w:r>
      <w:r w:rsidR="00F519D6" w:rsidRPr="00544A2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E79FC60" w14:textId="77777777" w:rsidR="00303E4E" w:rsidRPr="00544A27" w:rsidRDefault="00303E4E" w:rsidP="00913CF7">
      <w:pPr>
        <w:numPr>
          <w:ilvl w:val="0"/>
          <w:numId w:val="6"/>
        </w:numPr>
        <w:tabs>
          <w:tab w:val="clear" w:pos="720"/>
          <w:tab w:val="left" w:pos="540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44A27">
        <w:rPr>
          <w:rFonts w:ascii="Times New Roman" w:hAnsi="Times New Roman" w:cs="Times New Roman"/>
          <w:color w:val="auto"/>
          <w:sz w:val="28"/>
          <w:szCs w:val="28"/>
        </w:rPr>
        <w:t>участие в к</w:t>
      </w:r>
      <w:r w:rsidR="00E35BBA" w:rsidRPr="00544A27">
        <w:rPr>
          <w:rFonts w:ascii="Times New Roman" w:hAnsi="Times New Roman" w:cs="Times New Roman"/>
          <w:color w:val="auto"/>
          <w:sz w:val="28"/>
          <w:szCs w:val="28"/>
        </w:rPr>
        <w:t>онкурсах</w:t>
      </w:r>
      <w:r w:rsidR="00F519D6" w:rsidRPr="00544A2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8D3E7E3" w14:textId="77777777" w:rsidR="00A620F8" w:rsidRPr="00544A27" w:rsidRDefault="00A620F8" w:rsidP="00913CF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44A27">
        <w:rPr>
          <w:sz w:val="28"/>
          <w:szCs w:val="28"/>
        </w:rPr>
        <w:t xml:space="preserve">К внеурочным формам эстетического воспитания обучающихся средствами искусства также относятся: художественный салон; конкурс рисунков; гостиная на тему «В гостях у художника», </w:t>
      </w:r>
      <w:r w:rsidR="00F86413">
        <w:rPr>
          <w:sz w:val="28"/>
          <w:szCs w:val="28"/>
        </w:rPr>
        <w:t>«По страницам истории искусств»,</w:t>
      </w:r>
      <w:r w:rsidRPr="00544A27">
        <w:rPr>
          <w:sz w:val="28"/>
          <w:szCs w:val="28"/>
        </w:rPr>
        <w:t xml:space="preserve"> виртуальное путешествие по музеям мира и России, конкурс «Веселые художники», искусствоведческие викторины</w:t>
      </w:r>
      <w:r w:rsidR="00F86413">
        <w:rPr>
          <w:sz w:val="28"/>
          <w:szCs w:val="28"/>
        </w:rPr>
        <w:t xml:space="preserve"> «В мире искусства», «Угадайка»</w:t>
      </w:r>
      <w:r w:rsidRPr="00544A27">
        <w:rPr>
          <w:sz w:val="28"/>
          <w:szCs w:val="28"/>
        </w:rPr>
        <w:t>.</w:t>
      </w:r>
    </w:p>
    <w:p w14:paraId="6473B06D" w14:textId="77777777" w:rsidR="00142E2D" w:rsidRPr="00544A27" w:rsidRDefault="00303E4E" w:rsidP="00913CF7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A27">
        <w:rPr>
          <w:rFonts w:ascii="Times New Roman" w:hAnsi="Times New Roman" w:cs="Times New Roman"/>
          <w:color w:val="auto"/>
          <w:sz w:val="28"/>
          <w:szCs w:val="28"/>
        </w:rPr>
        <w:t xml:space="preserve">Система использования разнообразных форм работы с детьми способствует </w:t>
      </w:r>
      <w:r w:rsidR="000C080F" w:rsidRPr="00544A2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42E2D" w:rsidRPr="00544A27">
        <w:rPr>
          <w:rFonts w:ascii="Times New Roman" w:hAnsi="Times New Roman" w:cs="Times New Roman"/>
          <w:color w:val="auto"/>
          <w:sz w:val="28"/>
          <w:szCs w:val="28"/>
        </w:rPr>
        <w:t>рганизаци</w:t>
      </w:r>
      <w:r w:rsidR="002B35CD" w:rsidRPr="00544A27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672158" w:rsidRPr="00544A27">
        <w:rPr>
          <w:rFonts w:ascii="Times New Roman" w:hAnsi="Times New Roman" w:cs="Times New Roman"/>
          <w:color w:val="auto"/>
          <w:sz w:val="28"/>
          <w:szCs w:val="28"/>
        </w:rPr>
        <w:t xml:space="preserve">художественно-эстетического </w:t>
      </w:r>
      <w:r w:rsidR="00142E2D" w:rsidRPr="00544A27">
        <w:rPr>
          <w:rFonts w:ascii="Times New Roman" w:hAnsi="Times New Roman" w:cs="Times New Roman"/>
          <w:color w:val="auto"/>
          <w:sz w:val="28"/>
          <w:szCs w:val="28"/>
        </w:rPr>
        <w:t xml:space="preserve">развития и воспитания </w:t>
      </w:r>
      <w:r w:rsidR="00DD5CE6" w:rsidRPr="00544A27">
        <w:rPr>
          <w:rFonts w:ascii="Times New Roman" w:hAnsi="Times New Roman" w:cs="Times New Roman"/>
          <w:color w:val="auto"/>
          <w:sz w:val="28"/>
          <w:szCs w:val="28"/>
        </w:rPr>
        <w:t>учащихся</w:t>
      </w:r>
      <w:r w:rsidR="00E8582E" w:rsidRPr="00544A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42E2D" w:rsidRPr="00544A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54431F2" w14:textId="77777777" w:rsidR="00B93722" w:rsidRPr="00544A27" w:rsidRDefault="00FD32DA" w:rsidP="00913CF7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Искусство — это особый мир прекрасного. Природа России самобытна, разнообразна.</w:t>
      </w:r>
      <w:r w:rsidR="00340283" w:rsidRPr="00544A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Природе</w:t>
      </w:r>
      <w:r w:rsidR="00856F29" w:rsidRPr="00544A27">
        <w:rPr>
          <w:b w:val="0"/>
          <w:sz w:val="28"/>
          <w:szCs w:val="28"/>
        </w:rPr>
        <w:t xml:space="preserve"> принадлежит</w:t>
      </w:r>
      <w:r>
        <w:rPr>
          <w:b w:val="0"/>
          <w:sz w:val="28"/>
          <w:szCs w:val="28"/>
        </w:rPr>
        <w:t xml:space="preserve"> весьма важное место, поскольку прекрасное в природе всегда</w:t>
      </w:r>
      <w:r w:rsidR="00856F29" w:rsidRPr="00544A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перед глазами. Роль художника —</w:t>
      </w:r>
      <w:r w:rsidR="00856F29" w:rsidRPr="00544A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помочь увидеть эту</w:t>
      </w:r>
      <w:r w:rsidR="00C11540">
        <w:rPr>
          <w:b w:val="0"/>
          <w:sz w:val="28"/>
          <w:szCs w:val="28"/>
        </w:rPr>
        <w:t xml:space="preserve"> красоту.</w:t>
      </w:r>
      <w:r w:rsidR="00B93722" w:rsidRPr="00544A27">
        <w:rPr>
          <w:b w:val="0"/>
          <w:sz w:val="28"/>
          <w:szCs w:val="28"/>
        </w:rPr>
        <w:t xml:space="preserve"> </w:t>
      </w:r>
    </w:p>
    <w:p w14:paraId="643CDD6A" w14:textId="77777777" w:rsidR="00755ACA" w:rsidRPr="00544A27" w:rsidRDefault="00FD32DA" w:rsidP="00913CF7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Обучающиеся изучают полотна</w:t>
      </w:r>
      <w:r w:rsidR="002B35CD" w:rsidRPr="00544A27">
        <w:rPr>
          <w:b w:val="0"/>
          <w:sz w:val="28"/>
          <w:szCs w:val="28"/>
        </w:rPr>
        <w:t xml:space="preserve"> </w:t>
      </w:r>
      <w:r w:rsidR="0092092D" w:rsidRPr="00544A27">
        <w:rPr>
          <w:b w:val="0"/>
          <w:sz w:val="28"/>
          <w:szCs w:val="28"/>
        </w:rPr>
        <w:t>Левитан</w:t>
      </w:r>
      <w:r w:rsidR="00696143" w:rsidRPr="00544A27">
        <w:rPr>
          <w:b w:val="0"/>
          <w:sz w:val="28"/>
          <w:szCs w:val="28"/>
        </w:rPr>
        <w:t>а</w:t>
      </w:r>
      <w:r w:rsidR="0092092D" w:rsidRPr="00544A27">
        <w:rPr>
          <w:b w:val="0"/>
          <w:sz w:val="28"/>
          <w:szCs w:val="28"/>
        </w:rPr>
        <w:t xml:space="preserve"> </w:t>
      </w:r>
      <w:r w:rsidR="002B35CD" w:rsidRPr="00544A27">
        <w:rPr>
          <w:b w:val="0"/>
          <w:sz w:val="28"/>
          <w:szCs w:val="28"/>
        </w:rPr>
        <w:t xml:space="preserve">И.И., </w:t>
      </w:r>
      <w:r w:rsidR="0092092D" w:rsidRPr="00544A27">
        <w:rPr>
          <w:b w:val="0"/>
          <w:sz w:val="28"/>
          <w:szCs w:val="28"/>
        </w:rPr>
        <w:t>Саврасов</w:t>
      </w:r>
      <w:r w:rsidR="0099160B" w:rsidRPr="00544A27">
        <w:rPr>
          <w:b w:val="0"/>
          <w:sz w:val="28"/>
          <w:szCs w:val="28"/>
        </w:rPr>
        <w:t>а</w:t>
      </w:r>
      <w:r w:rsidR="00412EA0" w:rsidRPr="00544A27">
        <w:rPr>
          <w:b w:val="0"/>
          <w:sz w:val="28"/>
          <w:szCs w:val="28"/>
        </w:rPr>
        <w:t xml:space="preserve"> </w:t>
      </w:r>
      <w:r w:rsidR="002B35CD" w:rsidRPr="00544A27">
        <w:rPr>
          <w:b w:val="0"/>
          <w:sz w:val="28"/>
          <w:szCs w:val="28"/>
        </w:rPr>
        <w:t>А.К.</w:t>
      </w:r>
      <w:r w:rsidR="00696143" w:rsidRPr="00544A27">
        <w:rPr>
          <w:rFonts w:eastAsia="+mj-ea"/>
          <w:b w:val="0"/>
          <w:sz w:val="28"/>
          <w:szCs w:val="28"/>
        </w:rPr>
        <w:t xml:space="preserve">, </w:t>
      </w:r>
      <w:r w:rsidR="0002493C" w:rsidRPr="00544A27">
        <w:rPr>
          <w:b w:val="0"/>
          <w:sz w:val="28"/>
          <w:szCs w:val="28"/>
        </w:rPr>
        <w:t>Шишкин</w:t>
      </w:r>
      <w:r w:rsidR="0099160B" w:rsidRPr="00544A27">
        <w:rPr>
          <w:b w:val="0"/>
          <w:sz w:val="28"/>
          <w:szCs w:val="28"/>
        </w:rPr>
        <w:t>а</w:t>
      </w:r>
      <w:r w:rsidR="0002493C" w:rsidRPr="00544A27">
        <w:rPr>
          <w:b w:val="0"/>
          <w:sz w:val="28"/>
          <w:szCs w:val="28"/>
        </w:rPr>
        <w:t xml:space="preserve"> </w:t>
      </w:r>
      <w:r w:rsidR="002B35CD" w:rsidRPr="00544A27">
        <w:rPr>
          <w:b w:val="0"/>
          <w:sz w:val="28"/>
          <w:szCs w:val="28"/>
        </w:rPr>
        <w:t xml:space="preserve">И.И. и т.д. </w:t>
      </w:r>
      <w:r w:rsidR="006A7A03" w:rsidRPr="00544A27">
        <w:rPr>
          <w:b w:val="0"/>
          <w:sz w:val="28"/>
          <w:szCs w:val="28"/>
        </w:rPr>
        <w:t>Дети знакомятся с</w:t>
      </w:r>
      <w:r w:rsidR="006A7A03" w:rsidRPr="00544A27">
        <w:rPr>
          <w:sz w:val="28"/>
          <w:szCs w:val="28"/>
        </w:rPr>
        <w:t xml:space="preserve"> </w:t>
      </w:r>
      <w:r w:rsidR="00B21042" w:rsidRPr="00544A27">
        <w:rPr>
          <w:b w:val="0"/>
          <w:sz w:val="28"/>
          <w:szCs w:val="28"/>
        </w:rPr>
        <w:t>историческим</w:t>
      </w:r>
      <w:r w:rsidR="002B35CD" w:rsidRPr="00544A27">
        <w:rPr>
          <w:b w:val="0"/>
          <w:sz w:val="28"/>
          <w:szCs w:val="28"/>
        </w:rPr>
        <w:t>,</w:t>
      </w:r>
      <w:r w:rsidR="00B21042" w:rsidRPr="00544A27">
        <w:rPr>
          <w:b w:val="0"/>
          <w:sz w:val="28"/>
          <w:szCs w:val="28"/>
        </w:rPr>
        <w:t xml:space="preserve"> </w:t>
      </w:r>
      <w:r w:rsidR="006D6187" w:rsidRPr="00544A27">
        <w:rPr>
          <w:b w:val="0"/>
          <w:sz w:val="28"/>
          <w:szCs w:val="28"/>
        </w:rPr>
        <w:t>городским</w:t>
      </w:r>
      <w:r w:rsidR="002B35CD" w:rsidRPr="00544A27">
        <w:rPr>
          <w:b w:val="0"/>
          <w:sz w:val="28"/>
          <w:szCs w:val="28"/>
        </w:rPr>
        <w:t>,</w:t>
      </w:r>
      <w:r w:rsidR="006D6187" w:rsidRPr="00544A27">
        <w:rPr>
          <w:b w:val="0"/>
          <w:sz w:val="28"/>
          <w:szCs w:val="28"/>
        </w:rPr>
        <w:t xml:space="preserve"> деревенски</w:t>
      </w:r>
      <w:r w:rsidR="00284423" w:rsidRPr="00544A27">
        <w:rPr>
          <w:b w:val="0"/>
          <w:sz w:val="28"/>
          <w:szCs w:val="28"/>
        </w:rPr>
        <w:t>м</w:t>
      </w:r>
      <w:r w:rsidR="00A67A66" w:rsidRPr="00544A27">
        <w:rPr>
          <w:b w:val="0"/>
          <w:sz w:val="28"/>
          <w:szCs w:val="28"/>
        </w:rPr>
        <w:t xml:space="preserve">, сельским </w:t>
      </w:r>
      <w:r w:rsidR="002B35CD" w:rsidRPr="00544A27">
        <w:rPr>
          <w:b w:val="0"/>
          <w:sz w:val="28"/>
          <w:szCs w:val="28"/>
        </w:rPr>
        <w:lastRenderedPageBreak/>
        <w:t xml:space="preserve">пейзажем, </w:t>
      </w:r>
      <w:r w:rsidR="006D6187" w:rsidRPr="00544A27">
        <w:rPr>
          <w:b w:val="0"/>
          <w:sz w:val="28"/>
          <w:szCs w:val="28"/>
        </w:rPr>
        <w:t xml:space="preserve">с картинами </w:t>
      </w:r>
      <w:r w:rsidR="006D6187" w:rsidRPr="00544A27">
        <w:rPr>
          <w:rFonts w:eastAsia="Calibri"/>
          <w:b w:val="0"/>
          <w:sz w:val="28"/>
          <w:szCs w:val="28"/>
          <w:lang w:eastAsia="en-US"/>
        </w:rPr>
        <w:t>художников-маринистов</w:t>
      </w:r>
      <w:r w:rsidR="002B35CD" w:rsidRPr="00544A27">
        <w:rPr>
          <w:rFonts w:eastAsia="Calibri"/>
          <w:b w:val="0"/>
          <w:sz w:val="28"/>
          <w:szCs w:val="28"/>
          <w:lang w:eastAsia="en-US"/>
        </w:rPr>
        <w:t xml:space="preserve">. </w:t>
      </w:r>
      <w:r w:rsidR="00DD5CE6" w:rsidRPr="00544A27">
        <w:rPr>
          <w:b w:val="0"/>
          <w:sz w:val="28"/>
          <w:szCs w:val="28"/>
        </w:rPr>
        <w:t>Школьники</w:t>
      </w:r>
      <w:r w:rsidR="00213536" w:rsidRPr="00544A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учатся понимать, давать эмоциональную оценку шедеврам искусства.</w:t>
      </w:r>
      <w:r w:rsidR="00856F29" w:rsidRPr="00544A27">
        <w:rPr>
          <w:b w:val="0"/>
          <w:sz w:val="28"/>
          <w:szCs w:val="28"/>
        </w:rPr>
        <w:t xml:space="preserve"> </w:t>
      </w:r>
    </w:p>
    <w:p w14:paraId="0E0716CF" w14:textId="77777777" w:rsidR="00755ACA" w:rsidRPr="00544A27" w:rsidRDefault="0099160B" w:rsidP="00913CF7">
      <w:pPr>
        <w:pStyle w:val="2"/>
        <w:spacing w:before="0" w:beforeAutospacing="0" w:after="0" w:afterAutospacing="0" w:line="360" w:lineRule="auto"/>
        <w:ind w:firstLine="567"/>
        <w:jc w:val="both"/>
        <w:rPr>
          <w:rStyle w:val="a6"/>
          <w:i w:val="0"/>
          <w:sz w:val="28"/>
          <w:szCs w:val="28"/>
        </w:rPr>
      </w:pPr>
      <w:r w:rsidRPr="00544A27">
        <w:rPr>
          <w:b w:val="0"/>
          <w:sz w:val="28"/>
          <w:szCs w:val="28"/>
        </w:rPr>
        <w:t>Советский живописец</w:t>
      </w:r>
      <w:r w:rsidR="002A7085" w:rsidRPr="00544A27">
        <w:rPr>
          <w:b w:val="0"/>
          <w:sz w:val="28"/>
          <w:szCs w:val="28"/>
        </w:rPr>
        <w:t xml:space="preserve"> </w:t>
      </w:r>
      <w:r w:rsidRPr="00544A27">
        <w:rPr>
          <w:b w:val="0"/>
          <w:sz w:val="28"/>
          <w:szCs w:val="28"/>
        </w:rPr>
        <w:t>Александр Александрович Дейнека так говорил об искусстве:</w:t>
      </w:r>
      <w:r w:rsidR="002B35CD" w:rsidRPr="00544A27">
        <w:rPr>
          <w:b w:val="0"/>
          <w:sz w:val="28"/>
          <w:szCs w:val="28"/>
        </w:rPr>
        <w:t xml:space="preserve"> </w:t>
      </w:r>
      <w:r w:rsidR="00755ACA" w:rsidRPr="00544A27">
        <w:rPr>
          <w:rStyle w:val="a6"/>
          <w:b w:val="0"/>
          <w:i w:val="0"/>
          <w:sz w:val="28"/>
          <w:szCs w:val="28"/>
        </w:rPr>
        <w:t>«Искусство рождается в результате большого чувства — радости, гнева, любви, ненависти»</w:t>
      </w:r>
      <w:r w:rsidR="002B35CD" w:rsidRPr="00544A27">
        <w:rPr>
          <w:rStyle w:val="a6"/>
          <w:b w:val="0"/>
          <w:i w:val="0"/>
          <w:sz w:val="28"/>
          <w:szCs w:val="28"/>
        </w:rPr>
        <w:t>.</w:t>
      </w:r>
    </w:p>
    <w:p w14:paraId="4102BADF" w14:textId="77777777" w:rsidR="00194579" w:rsidRPr="00544A27" w:rsidRDefault="00565187" w:rsidP="00913CF7">
      <w:pPr>
        <w:spacing w:line="360" w:lineRule="auto"/>
        <w:ind w:firstLine="567"/>
        <w:contextualSpacing/>
        <w:jc w:val="both"/>
        <w:rPr>
          <w:rFonts w:ascii="Verdana" w:eastAsia="Times New Roman" w:hAnsi="Verdana" w:cs="Times New Roman"/>
          <w:color w:val="auto"/>
          <w:sz w:val="28"/>
          <w:szCs w:val="28"/>
        </w:rPr>
      </w:pPr>
      <w:r w:rsidRPr="00F86413">
        <w:rPr>
          <w:rFonts w:ascii="Times New Roman" w:eastAsia="Times New Roman" w:hAnsi="Times New Roman" w:cs="Times New Roman"/>
          <w:color w:val="auto"/>
          <w:sz w:val="28"/>
          <w:szCs w:val="28"/>
        </w:rPr>
        <w:t>Одной из задач</w:t>
      </w:r>
      <w:r w:rsidR="00FD32DA" w:rsidRPr="00F864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86413">
        <w:rPr>
          <w:rFonts w:ascii="Times New Roman" w:eastAsia="Times New Roman" w:hAnsi="Times New Roman" w:cs="Times New Roman"/>
          <w:color w:val="auto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D32DA">
        <w:rPr>
          <w:rFonts w:ascii="Times New Roman" w:eastAsia="Times New Roman" w:hAnsi="Times New Roman" w:cs="Times New Roman"/>
          <w:color w:val="auto"/>
          <w:sz w:val="28"/>
          <w:szCs w:val="28"/>
        </w:rPr>
        <w:t>— вызвать у детей интерес к родной стране, дать представления о родном крае, о</w:t>
      </w:r>
      <w:r w:rsidR="00213536"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Родине</w:t>
      </w:r>
      <w:r w:rsidR="00FD32DA">
        <w:rPr>
          <w:rFonts w:ascii="Times New Roman" w:eastAsia="Times New Roman" w:hAnsi="Times New Roman" w:cs="Times New Roman"/>
          <w:color w:val="auto"/>
          <w:sz w:val="28"/>
          <w:szCs w:val="28"/>
        </w:rPr>
        <w:t>, развитие у ребёнка интереса к внутреннему миру человека, способности «углубления в себя», осознания своих</w:t>
      </w:r>
      <w:r w:rsidR="00E5530E"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D32DA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внутренних переживаний. Это является залогом развития способности</w:t>
      </w:r>
      <w:r w:rsidR="00E5530E"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сопереживания.</w:t>
      </w:r>
      <w:r w:rsidR="00FD3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116B7"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>Дети выполняют пейзажи родной природы на различные темы</w:t>
      </w:r>
      <w:r w:rsidR="00DD5CE6"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CD6F33" w:rsidRPr="00544A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6C69" w:rsidRPr="00544A27">
        <w:rPr>
          <w:rFonts w:ascii="Times New Roman" w:hAnsi="Times New Roman" w:cs="Times New Roman"/>
          <w:color w:val="auto"/>
          <w:sz w:val="28"/>
          <w:szCs w:val="28"/>
        </w:rPr>
        <w:t xml:space="preserve">с удовольствием </w:t>
      </w:r>
      <w:r w:rsidR="00CD6F33" w:rsidRPr="00544A27">
        <w:rPr>
          <w:rFonts w:ascii="Times New Roman" w:hAnsi="Times New Roman" w:cs="Times New Roman"/>
          <w:color w:val="auto"/>
          <w:sz w:val="28"/>
          <w:szCs w:val="28"/>
        </w:rPr>
        <w:t>украш</w:t>
      </w:r>
      <w:r w:rsidR="000F7A2D" w:rsidRPr="00544A27">
        <w:rPr>
          <w:rFonts w:ascii="Times New Roman" w:hAnsi="Times New Roman" w:cs="Times New Roman"/>
          <w:color w:val="auto"/>
          <w:sz w:val="28"/>
          <w:szCs w:val="28"/>
        </w:rPr>
        <w:t>ают</w:t>
      </w:r>
      <w:r w:rsidR="00CD6F33" w:rsidRPr="00544A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6C69" w:rsidRPr="00544A27">
        <w:rPr>
          <w:rFonts w:ascii="Times New Roman" w:hAnsi="Times New Roman" w:cs="Times New Roman"/>
          <w:color w:val="auto"/>
          <w:sz w:val="28"/>
          <w:szCs w:val="28"/>
        </w:rPr>
        <w:t>класс</w:t>
      </w:r>
      <w:r w:rsidR="003765A3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r w:rsidR="00726E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65A3">
        <w:rPr>
          <w:rFonts w:ascii="Times New Roman" w:hAnsi="Times New Roman" w:cs="Times New Roman"/>
          <w:color w:val="auto"/>
          <w:sz w:val="28"/>
          <w:szCs w:val="28"/>
        </w:rPr>
        <w:t xml:space="preserve"> праздникам</w:t>
      </w:r>
      <w:r w:rsidR="00CD6F33" w:rsidRPr="00544A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17A9" w:rsidRPr="00544A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0C7D548" w14:textId="77777777" w:rsidR="00194579" w:rsidRPr="00544A27" w:rsidRDefault="00926114" w:rsidP="00913CF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занятиях кружка </w:t>
      </w:r>
      <w:r w:rsidR="00726E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учащиеся </w:t>
      </w:r>
      <w:r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>имеют возможность реализовать себя</w:t>
      </w:r>
      <w:r w:rsidR="00936F91"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>, проявив фантазию</w:t>
      </w:r>
      <w:r w:rsidR="00616ABB"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>, смекал</w:t>
      </w:r>
      <w:r w:rsidR="00936F91"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>ку, изобретательность</w:t>
      </w:r>
      <w:r w:rsidR="00616ABB"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>, творческое мышление.</w:t>
      </w:r>
    </w:p>
    <w:p w14:paraId="2D4DDD96" w14:textId="77777777" w:rsidR="004E7A00" w:rsidRPr="00544A27" w:rsidRDefault="004E7A00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sz w:val="28"/>
          <w:szCs w:val="28"/>
        </w:rPr>
      </w:pPr>
      <w:r w:rsidRPr="00544A27">
        <w:rPr>
          <w:sz w:val="28"/>
          <w:szCs w:val="28"/>
        </w:rPr>
        <w:t>С давних по</w:t>
      </w:r>
      <w:r w:rsidRPr="00FD32DA">
        <w:rPr>
          <w:sz w:val="28"/>
          <w:szCs w:val="28"/>
        </w:rPr>
        <w:t xml:space="preserve">р </w:t>
      </w:r>
      <w:r w:rsidRPr="00544A27">
        <w:rPr>
          <w:sz w:val="28"/>
          <w:szCs w:val="28"/>
        </w:rPr>
        <w:t>педагогика признаёт огромное воспитательное значение народного искусства. Через близкое и родное творчество своих земляков, детям легче понять и творчество других народов, получить первоначальное эстетическое воспитание.</w:t>
      </w:r>
    </w:p>
    <w:p w14:paraId="1F3A8056" w14:textId="77777777" w:rsidR="004E7A00" w:rsidRPr="00544A27" w:rsidRDefault="004E7A00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sz w:val="28"/>
          <w:szCs w:val="28"/>
        </w:rPr>
      </w:pPr>
      <w:r w:rsidRPr="00544A27">
        <w:rPr>
          <w:sz w:val="28"/>
          <w:szCs w:val="28"/>
        </w:rPr>
        <w:t xml:space="preserve">Народное искусство, жизнерадостное по колориту, живое и динамичное по рисунку, реалистическое в образах, пленяет и очаровывает детей, отвечает их эстетическим чувствам. Постигая это искусство, </w:t>
      </w:r>
      <w:r w:rsidR="00726ED7">
        <w:rPr>
          <w:sz w:val="28"/>
          <w:szCs w:val="28"/>
        </w:rPr>
        <w:t xml:space="preserve">школьники </w:t>
      </w:r>
      <w:r w:rsidRPr="00544A27">
        <w:rPr>
          <w:sz w:val="28"/>
          <w:szCs w:val="28"/>
        </w:rPr>
        <w:t>в доступной форме усваивают нравы и обычаи своего народа.</w:t>
      </w:r>
    </w:p>
    <w:p w14:paraId="225A299A" w14:textId="77777777" w:rsidR="00D45726" w:rsidRPr="00544A27" w:rsidRDefault="00FD32DA" w:rsidP="00913CF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Декоративно-прикладное искусство учит сохранять и приумножать информацию,</w:t>
      </w:r>
      <w:r w:rsidR="00D45726"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нную предыдущими поколениями.</w:t>
      </w:r>
      <w:r w:rsidR="00D45726" w:rsidRPr="00544A2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="00FC20B5" w:rsidRPr="00544A2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Именно </w:t>
      </w:r>
      <w:r w:rsidR="00D45726" w:rsidRPr="00544A2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кружок «Рисуем – мастерим» позволяет более полно раскрыть это искусство</w:t>
      </w:r>
      <w:r w:rsidR="00FC20B5" w:rsidRPr="00544A2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разносторонне </w:t>
      </w:r>
      <w:r w:rsidR="00FC20B5" w:rsidRPr="00544A27">
        <w:rPr>
          <w:rFonts w:ascii="Times New Roman" w:hAnsi="Times New Roman" w:cs="Times New Roman"/>
          <w:color w:val="auto"/>
          <w:sz w:val="28"/>
          <w:szCs w:val="28"/>
        </w:rPr>
        <w:t>воздействует на развитие чувств, ума и характера ребёнка.</w:t>
      </w:r>
    </w:p>
    <w:p w14:paraId="77FAC1EC" w14:textId="77777777" w:rsidR="00D45726" w:rsidRPr="00565187" w:rsidRDefault="000278C1" w:rsidP="00913CF7">
      <w:pPr>
        <w:spacing w:after="20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>Тема одного из занятий кружка</w:t>
      </w:r>
      <w:r w:rsidR="005651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56518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D45726" w:rsidRPr="005651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Старинная традиционная кукла-закрутка из лоскутков</w:t>
      </w:r>
      <w:r w:rsidR="00004FA4" w:rsidRPr="005651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ткани</w:t>
      </w:r>
      <w:r w:rsidRPr="005651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726ED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14:paraId="69EE77CA" w14:textId="77777777" w:rsidR="00096D65" w:rsidRPr="00544A27" w:rsidRDefault="00AC6CEE" w:rsidP="00913CF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>Кукла – одна из интереснейших страниц в истории культуры. Тряпичные куклы, выполн</w:t>
      </w:r>
      <w:r w:rsidR="00D57D21"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>ялись</w:t>
      </w:r>
      <w:r w:rsidR="00726E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народных традициях. Э</w:t>
      </w:r>
      <w:r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>то куклы, которых делали с использованием старинных техник и технологий.</w:t>
      </w:r>
      <w:r w:rsidR="00E3521A" w:rsidRPr="00544A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C76605D" w14:textId="77777777" w:rsidR="00AC6CEE" w:rsidRDefault="00586943" w:rsidP="00913C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A27">
        <w:rPr>
          <w:rFonts w:ascii="Times New Roman" w:hAnsi="Times New Roman" w:cs="Times New Roman"/>
          <w:color w:val="auto"/>
          <w:sz w:val="28"/>
          <w:szCs w:val="28"/>
        </w:rPr>
        <w:lastRenderedPageBreak/>
        <w:t>Функции хорошей поделки - развив</w:t>
      </w:r>
      <w:r w:rsidR="00004FA4">
        <w:rPr>
          <w:rFonts w:ascii="Times New Roman" w:hAnsi="Times New Roman" w:cs="Times New Roman"/>
          <w:color w:val="auto"/>
          <w:sz w:val="28"/>
          <w:szCs w:val="28"/>
        </w:rPr>
        <w:t xml:space="preserve">ать, развлекать и воспитывать, </w:t>
      </w:r>
      <w:r w:rsidRPr="00544A27">
        <w:rPr>
          <w:rFonts w:ascii="Times New Roman" w:hAnsi="Times New Roman" w:cs="Times New Roman"/>
          <w:color w:val="auto"/>
          <w:sz w:val="28"/>
          <w:szCs w:val="28"/>
        </w:rPr>
        <w:t xml:space="preserve">социализировать личность ребенка. Игрушки способствуют передаче общественного и культурного опыта. </w:t>
      </w:r>
      <w:r w:rsidR="00C11540" w:rsidRPr="00C1154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C11540">
        <w:rPr>
          <w:rFonts w:ascii="Times New Roman" w:hAnsi="Times New Roman" w:cs="Times New Roman"/>
          <w:color w:val="auto"/>
          <w:sz w:val="28"/>
          <w:szCs w:val="28"/>
        </w:rPr>
        <w:t>ля</w:t>
      </w:r>
      <w:r w:rsidRPr="00544A27">
        <w:rPr>
          <w:rFonts w:ascii="Times New Roman" w:hAnsi="Times New Roman" w:cs="Times New Roman"/>
          <w:color w:val="auto"/>
          <w:sz w:val="28"/>
          <w:szCs w:val="28"/>
        </w:rPr>
        <w:t xml:space="preserve"> ребенка это та среда, которая позволяет исследовать окружающий мир, формировать и реализовывать творческие способности, выражать чувства; игрушки у</w:t>
      </w:r>
      <w:r w:rsidR="00C11540">
        <w:rPr>
          <w:rFonts w:ascii="Times New Roman" w:hAnsi="Times New Roman" w:cs="Times New Roman"/>
          <w:color w:val="auto"/>
          <w:sz w:val="28"/>
          <w:szCs w:val="28"/>
        </w:rPr>
        <w:t xml:space="preserve">чат общаться и познавать себя. </w:t>
      </w:r>
    </w:p>
    <w:p w14:paraId="645BC3C6" w14:textId="77777777" w:rsidR="007426A2" w:rsidRDefault="007426A2" w:rsidP="00A63F5D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3330C9" wp14:editId="47E382C9">
            <wp:simplePos x="0" y="0"/>
            <wp:positionH relativeFrom="column">
              <wp:posOffset>4471035</wp:posOffset>
            </wp:positionH>
            <wp:positionV relativeFrom="paragraph">
              <wp:posOffset>291465</wp:posOffset>
            </wp:positionV>
            <wp:extent cx="1638300" cy="92866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28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F5D" w:rsidRPr="00F86413">
        <w:rPr>
          <w:rFonts w:ascii="Times New Roman" w:hAnsi="Times New Roman" w:cs="Times New Roman"/>
          <w:color w:val="auto"/>
          <w:sz w:val="28"/>
          <w:szCs w:val="28"/>
        </w:rPr>
        <w:t xml:space="preserve">Предлагаем </w:t>
      </w:r>
      <w:r w:rsidR="00565187" w:rsidRPr="00F86413">
        <w:rPr>
          <w:rFonts w:ascii="Times New Roman" w:hAnsi="Times New Roman" w:cs="Times New Roman"/>
          <w:color w:val="auto"/>
          <w:sz w:val="28"/>
          <w:szCs w:val="28"/>
        </w:rPr>
        <w:t xml:space="preserve">материал </w:t>
      </w:r>
      <w:r w:rsidR="00726ED7">
        <w:rPr>
          <w:rFonts w:ascii="Times New Roman" w:hAnsi="Times New Roman" w:cs="Times New Roman"/>
          <w:color w:val="auto"/>
          <w:sz w:val="28"/>
          <w:szCs w:val="28"/>
        </w:rPr>
        <w:t xml:space="preserve"> для проведения </w:t>
      </w:r>
      <w:r w:rsidR="00565187" w:rsidRPr="00F86413">
        <w:rPr>
          <w:rFonts w:ascii="Times New Roman" w:hAnsi="Times New Roman" w:cs="Times New Roman"/>
          <w:color w:val="auto"/>
          <w:sz w:val="28"/>
          <w:szCs w:val="28"/>
        </w:rPr>
        <w:t>занятия</w:t>
      </w:r>
      <w:r w:rsidR="00933955" w:rsidRPr="005651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6ED7" w:rsidRPr="00726ED7">
        <w:rPr>
          <w:rFonts w:ascii="Times New Roman" w:hAnsi="Times New Roman" w:cs="Times New Roman"/>
          <w:color w:val="auto"/>
          <w:sz w:val="28"/>
          <w:szCs w:val="28"/>
        </w:rPr>
        <w:t>кружка по теме</w:t>
      </w:r>
      <w:r w:rsidR="00726E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3955" w:rsidRPr="0056518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33955" w:rsidRPr="005651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Старинная традиционная кукла-закрутка из лоскутков</w:t>
      </w:r>
      <w:r w:rsidR="00C11540" w:rsidRPr="005651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ткани</w:t>
      </w:r>
      <w:r w:rsidR="00933955" w:rsidRPr="005651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2F7263AA" w14:textId="77777777" w:rsidR="007426A2" w:rsidRDefault="008206F4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5187">
        <w:rPr>
          <w:rStyle w:val="a5"/>
          <w:b w:val="0"/>
          <w:sz w:val="28"/>
          <w:szCs w:val="28"/>
          <w:bdr w:val="none" w:sz="0" w:space="0" w:color="auto" w:frame="1"/>
        </w:rPr>
        <w:t>Назначение</w:t>
      </w:r>
      <w:r w:rsidRPr="00565187">
        <w:rPr>
          <w:sz w:val="28"/>
          <w:szCs w:val="28"/>
        </w:rPr>
        <w:t>: игровая кукла для ребенка; оберег;</w:t>
      </w:r>
    </w:p>
    <w:p w14:paraId="52663757" w14:textId="77777777" w:rsidR="008206F4" w:rsidRPr="00565187" w:rsidRDefault="008206F4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5187">
        <w:rPr>
          <w:sz w:val="28"/>
          <w:szCs w:val="28"/>
        </w:rPr>
        <w:t>подарок своими руками; украшение в комнате.</w:t>
      </w:r>
    </w:p>
    <w:p w14:paraId="3665E27E" w14:textId="77777777" w:rsidR="008206F4" w:rsidRPr="00565187" w:rsidRDefault="008206F4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5187">
        <w:rPr>
          <w:rStyle w:val="a5"/>
          <w:b w:val="0"/>
          <w:sz w:val="28"/>
          <w:szCs w:val="28"/>
          <w:bdr w:val="none" w:sz="0" w:space="0" w:color="auto" w:frame="1"/>
        </w:rPr>
        <w:t>Цель</w:t>
      </w:r>
      <w:r w:rsidR="00544A27" w:rsidRPr="00565187">
        <w:rPr>
          <w:sz w:val="28"/>
          <w:szCs w:val="28"/>
        </w:rPr>
        <w:t>: и</w:t>
      </w:r>
      <w:r w:rsidRPr="00565187">
        <w:rPr>
          <w:sz w:val="28"/>
          <w:szCs w:val="28"/>
        </w:rPr>
        <w:t>звлечение красоты из обычных, казалось бы бросо</w:t>
      </w:r>
      <w:r w:rsidR="00004FA4" w:rsidRPr="00565187">
        <w:rPr>
          <w:sz w:val="28"/>
          <w:szCs w:val="28"/>
        </w:rPr>
        <w:t xml:space="preserve">вых обрезков, лоскутков кромок </w:t>
      </w:r>
      <w:r w:rsidRPr="00565187">
        <w:rPr>
          <w:sz w:val="28"/>
          <w:szCs w:val="28"/>
        </w:rPr>
        <w:t>материи.</w:t>
      </w:r>
    </w:p>
    <w:p w14:paraId="7DAEC619" w14:textId="77777777" w:rsidR="008206F4" w:rsidRPr="00565187" w:rsidRDefault="00004FA4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5187">
        <w:rPr>
          <w:rStyle w:val="a5"/>
          <w:b w:val="0"/>
          <w:sz w:val="28"/>
          <w:szCs w:val="28"/>
          <w:bdr w:val="none" w:sz="0" w:space="0" w:color="auto" w:frame="1"/>
        </w:rPr>
        <w:t>Задачи.</w:t>
      </w:r>
    </w:p>
    <w:p w14:paraId="34F2B47A" w14:textId="77777777" w:rsidR="008206F4" w:rsidRPr="00565187" w:rsidRDefault="00004FA4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5187">
        <w:rPr>
          <w:sz w:val="28"/>
          <w:szCs w:val="28"/>
        </w:rPr>
        <w:t>1.</w:t>
      </w:r>
      <w:r w:rsidR="008206F4" w:rsidRPr="00565187">
        <w:rPr>
          <w:sz w:val="28"/>
          <w:szCs w:val="28"/>
        </w:rPr>
        <w:t>На</w:t>
      </w:r>
      <w:r w:rsidRPr="00565187">
        <w:rPr>
          <w:sz w:val="28"/>
          <w:szCs w:val="28"/>
        </w:rPr>
        <w:t>учить мастерить тряпичную куклу</w:t>
      </w:r>
      <w:r w:rsidR="008206F4" w:rsidRPr="00565187">
        <w:rPr>
          <w:sz w:val="28"/>
          <w:szCs w:val="28"/>
        </w:rPr>
        <w:t xml:space="preserve"> бесшовным способом, проявляя фантазию и творчество.</w:t>
      </w:r>
    </w:p>
    <w:p w14:paraId="5E028ED9" w14:textId="77777777" w:rsidR="008206F4" w:rsidRPr="00565187" w:rsidRDefault="00004FA4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5187">
        <w:rPr>
          <w:sz w:val="28"/>
          <w:szCs w:val="28"/>
        </w:rPr>
        <w:t>2.</w:t>
      </w:r>
      <w:r w:rsidR="008206F4" w:rsidRPr="00565187">
        <w:rPr>
          <w:sz w:val="28"/>
          <w:szCs w:val="28"/>
        </w:rPr>
        <w:t>Вызвать интерес к народному творчеству. Восстановит</w:t>
      </w:r>
      <w:r w:rsidR="00726ED7">
        <w:rPr>
          <w:sz w:val="28"/>
          <w:szCs w:val="28"/>
        </w:rPr>
        <w:t>ь</w:t>
      </w:r>
      <w:r w:rsidR="008206F4" w:rsidRPr="00565187">
        <w:rPr>
          <w:sz w:val="28"/>
          <w:szCs w:val="28"/>
        </w:rPr>
        <w:t xml:space="preserve"> и сохранить </w:t>
      </w:r>
      <w:r w:rsidRPr="00565187">
        <w:rPr>
          <w:sz w:val="28"/>
          <w:szCs w:val="28"/>
        </w:rPr>
        <w:t>для новых поколений такое</w:t>
      </w:r>
      <w:r w:rsidR="008206F4" w:rsidRPr="00565187">
        <w:rPr>
          <w:sz w:val="28"/>
          <w:szCs w:val="28"/>
        </w:rPr>
        <w:t xml:space="preserve"> явление, как народная традиционная кукла.</w:t>
      </w:r>
    </w:p>
    <w:p w14:paraId="232F1591" w14:textId="77777777" w:rsidR="008206F4" w:rsidRPr="00565187" w:rsidRDefault="00004FA4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5187">
        <w:rPr>
          <w:sz w:val="28"/>
          <w:szCs w:val="28"/>
        </w:rPr>
        <w:t>3.Закрепление у детей трудовых</w:t>
      </w:r>
      <w:r w:rsidR="008206F4" w:rsidRPr="00565187">
        <w:rPr>
          <w:sz w:val="28"/>
          <w:szCs w:val="28"/>
        </w:rPr>
        <w:t xml:space="preserve"> навы</w:t>
      </w:r>
      <w:r w:rsidRPr="00565187">
        <w:rPr>
          <w:sz w:val="28"/>
          <w:szCs w:val="28"/>
        </w:rPr>
        <w:t>ков: складывание, сворачивание,</w:t>
      </w:r>
      <w:r w:rsidR="008206F4" w:rsidRPr="00565187">
        <w:rPr>
          <w:sz w:val="28"/>
          <w:szCs w:val="28"/>
        </w:rPr>
        <w:t xml:space="preserve"> скручивание, обматывание, завязывание.</w:t>
      </w:r>
    </w:p>
    <w:p w14:paraId="605B2361" w14:textId="77777777" w:rsidR="008206F4" w:rsidRPr="00565187" w:rsidRDefault="00004FA4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5187">
        <w:rPr>
          <w:sz w:val="28"/>
          <w:szCs w:val="28"/>
        </w:rPr>
        <w:t>4.</w:t>
      </w:r>
      <w:r w:rsidR="008206F4" w:rsidRPr="00565187">
        <w:rPr>
          <w:sz w:val="28"/>
          <w:szCs w:val="28"/>
        </w:rPr>
        <w:t xml:space="preserve">Заинтересовать </w:t>
      </w:r>
      <w:r w:rsidR="000C080F" w:rsidRPr="00565187">
        <w:rPr>
          <w:sz w:val="28"/>
          <w:szCs w:val="28"/>
        </w:rPr>
        <w:t xml:space="preserve">учащихся и </w:t>
      </w:r>
      <w:r w:rsidR="008206F4" w:rsidRPr="00565187">
        <w:rPr>
          <w:sz w:val="28"/>
          <w:szCs w:val="28"/>
        </w:rPr>
        <w:t>родителей в</w:t>
      </w:r>
      <w:r w:rsidRPr="00565187">
        <w:rPr>
          <w:rStyle w:val="apple-converted-space"/>
          <w:sz w:val="28"/>
          <w:szCs w:val="28"/>
        </w:rPr>
        <w:t xml:space="preserve"> </w:t>
      </w:r>
      <w:hyperlink r:id="rId7" w:tgtFrame="_blank" w:history="1">
        <w:r w:rsidR="008206F4" w:rsidRPr="00565187">
          <w:rPr>
            <w:rStyle w:val="aa"/>
            <w:bCs/>
            <w:color w:val="auto"/>
            <w:sz w:val="28"/>
            <w:szCs w:val="28"/>
            <w:u w:val="none"/>
            <w:bdr w:val="none" w:sz="0" w:space="0" w:color="auto" w:frame="1"/>
          </w:rPr>
          <w:t>возрождении</w:t>
        </w:r>
      </w:hyperlink>
      <w:r w:rsidRPr="00565187">
        <w:rPr>
          <w:rStyle w:val="apple-converted-space"/>
          <w:sz w:val="28"/>
          <w:szCs w:val="28"/>
        </w:rPr>
        <w:t xml:space="preserve"> </w:t>
      </w:r>
      <w:r w:rsidR="008206F4" w:rsidRPr="00565187">
        <w:rPr>
          <w:sz w:val="28"/>
          <w:szCs w:val="28"/>
        </w:rPr>
        <w:t>и сохранении народных традиций</w:t>
      </w:r>
      <w:r w:rsidRPr="00565187">
        <w:rPr>
          <w:rStyle w:val="apple-converted-space"/>
          <w:sz w:val="28"/>
          <w:szCs w:val="28"/>
        </w:rPr>
        <w:t xml:space="preserve"> </w:t>
      </w:r>
      <w:r w:rsidR="008206F4" w:rsidRPr="00565187">
        <w:rPr>
          <w:sz w:val="28"/>
          <w:szCs w:val="28"/>
        </w:rPr>
        <w:t>семейного рукоделия.</w:t>
      </w:r>
    </w:p>
    <w:p w14:paraId="236939ED" w14:textId="77777777" w:rsidR="008206F4" w:rsidRPr="00565187" w:rsidRDefault="00544A27" w:rsidP="00913CF7">
      <w:pPr>
        <w:pStyle w:val="4"/>
        <w:shd w:val="clear" w:color="auto" w:fill="FFFFFF"/>
        <w:spacing w:before="150" w:after="30" w:line="360" w:lineRule="auto"/>
        <w:ind w:firstLine="567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6518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Материалы</w:t>
      </w:r>
    </w:p>
    <w:p w14:paraId="16DFEBFA" w14:textId="77777777" w:rsidR="008206F4" w:rsidRPr="00565187" w:rsidRDefault="008206F4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5187">
        <w:rPr>
          <w:sz w:val="28"/>
          <w:szCs w:val="28"/>
        </w:rPr>
        <w:t>- 2 квадрата белой ткани (</w:t>
      </w:r>
      <w:r w:rsidR="00004FA4" w:rsidRPr="00565187">
        <w:rPr>
          <w:sz w:val="28"/>
          <w:szCs w:val="28"/>
        </w:rPr>
        <w:t xml:space="preserve">20х20) для туловища и блузки; </w:t>
      </w:r>
    </w:p>
    <w:p w14:paraId="276C961C" w14:textId="77777777" w:rsidR="008206F4" w:rsidRPr="00565187" w:rsidRDefault="008206F4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5187">
        <w:rPr>
          <w:sz w:val="28"/>
          <w:szCs w:val="28"/>
        </w:rPr>
        <w:t>- один квадрат (20х20) и две полоски цветной ткани для сарафана;</w:t>
      </w:r>
    </w:p>
    <w:p w14:paraId="0BC7842C" w14:textId="77777777" w:rsidR="008206F4" w:rsidRPr="00565187" w:rsidRDefault="008206F4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5187">
        <w:rPr>
          <w:sz w:val="28"/>
          <w:szCs w:val="28"/>
        </w:rPr>
        <w:t>- прямоугольный лоскутик для передника и треугольный для косынки;</w:t>
      </w:r>
    </w:p>
    <w:p w14:paraId="002630DA" w14:textId="77777777" w:rsidR="008206F4" w:rsidRPr="00565187" w:rsidRDefault="00004FA4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5187">
        <w:rPr>
          <w:sz w:val="28"/>
          <w:szCs w:val="28"/>
        </w:rPr>
        <w:t xml:space="preserve">- белые </w:t>
      </w:r>
      <w:r w:rsidR="008206F4" w:rsidRPr="00565187">
        <w:rPr>
          <w:sz w:val="28"/>
          <w:szCs w:val="28"/>
        </w:rPr>
        <w:t>нитки;</w:t>
      </w:r>
    </w:p>
    <w:p w14:paraId="542CDCC2" w14:textId="77777777" w:rsidR="008206F4" w:rsidRPr="00565187" w:rsidRDefault="00004FA4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5187">
        <w:rPr>
          <w:sz w:val="28"/>
          <w:szCs w:val="28"/>
        </w:rPr>
        <w:t xml:space="preserve">- </w:t>
      </w:r>
      <w:r w:rsidR="008206F4" w:rsidRPr="00565187">
        <w:rPr>
          <w:sz w:val="28"/>
          <w:szCs w:val="28"/>
        </w:rPr>
        <w:t>вата для объема;</w:t>
      </w:r>
    </w:p>
    <w:p w14:paraId="581DD5D8" w14:textId="77777777" w:rsidR="008206F4" w:rsidRPr="00565187" w:rsidRDefault="00004FA4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5187">
        <w:rPr>
          <w:sz w:val="28"/>
          <w:szCs w:val="28"/>
        </w:rPr>
        <w:t xml:space="preserve">- </w:t>
      </w:r>
      <w:r w:rsidR="008206F4" w:rsidRPr="00565187">
        <w:rPr>
          <w:sz w:val="28"/>
          <w:szCs w:val="28"/>
        </w:rPr>
        <w:t>тесьма для пояса.</w:t>
      </w:r>
    </w:p>
    <w:p w14:paraId="0BA19FC1" w14:textId="77777777" w:rsidR="008206F4" w:rsidRPr="00565187" w:rsidRDefault="008206F4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5187">
        <w:rPr>
          <w:sz w:val="28"/>
          <w:szCs w:val="28"/>
        </w:rPr>
        <w:t xml:space="preserve">Рукотворные куклы на протяжении веков сопровождали быт русских крестьян. Они бережно хранились в сундуках и передавались из поколения в </w:t>
      </w:r>
      <w:r w:rsidRPr="00565187">
        <w:rPr>
          <w:sz w:val="28"/>
          <w:szCs w:val="28"/>
        </w:rPr>
        <w:lastRenderedPageBreak/>
        <w:t xml:space="preserve">поколение. Малым деткам кукол шили </w:t>
      </w:r>
      <w:r w:rsidR="00726ED7">
        <w:rPr>
          <w:sz w:val="28"/>
          <w:szCs w:val="28"/>
        </w:rPr>
        <w:t xml:space="preserve">мамы, старшие сестры, бабушки, </w:t>
      </w:r>
      <w:r w:rsidRPr="00565187">
        <w:rPr>
          <w:sz w:val="28"/>
          <w:szCs w:val="28"/>
        </w:rPr>
        <w:t>при всей невероятной занятости они находили для этого время. Ребенка специально обучали традиционным приемам изготовления куклы, и лет с пяти простейшую тряпичную кукл</w:t>
      </w:r>
      <w:r w:rsidR="00726ED7">
        <w:rPr>
          <w:sz w:val="28"/>
          <w:szCs w:val="28"/>
        </w:rPr>
        <w:t>у могла сделать любая девочка</w:t>
      </w:r>
      <w:r w:rsidR="00004FA4" w:rsidRPr="00565187">
        <w:rPr>
          <w:sz w:val="28"/>
          <w:szCs w:val="28"/>
        </w:rPr>
        <w:t>. А начинали девочек учить</w:t>
      </w:r>
      <w:r w:rsidRPr="00565187">
        <w:rPr>
          <w:sz w:val="28"/>
          <w:szCs w:val="28"/>
        </w:rPr>
        <w:t xml:space="preserve"> изготавливать куклы уже с трехлетнего возраста.</w:t>
      </w:r>
    </w:p>
    <w:p w14:paraId="527A7240" w14:textId="77777777" w:rsidR="008206F4" w:rsidRPr="00565187" w:rsidRDefault="00004FA4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65187">
        <w:rPr>
          <w:sz w:val="28"/>
          <w:szCs w:val="28"/>
        </w:rPr>
        <w:t xml:space="preserve">Главная особенность </w:t>
      </w:r>
      <w:r w:rsidR="008206F4" w:rsidRPr="00565187">
        <w:rPr>
          <w:sz w:val="28"/>
          <w:szCs w:val="28"/>
        </w:rPr>
        <w:t>куклы, заключается в том, что сд</w:t>
      </w:r>
      <w:r w:rsidRPr="00565187">
        <w:rPr>
          <w:sz w:val="28"/>
          <w:szCs w:val="28"/>
        </w:rPr>
        <w:t>елана она без иголки и безлика.</w:t>
      </w:r>
      <w:r w:rsidR="008206F4" w:rsidRPr="00565187">
        <w:rPr>
          <w:sz w:val="28"/>
          <w:szCs w:val="28"/>
        </w:rPr>
        <w:t xml:space="preserve"> Для ребенка кукла б</w:t>
      </w:r>
      <w:r w:rsidR="00003B06">
        <w:rPr>
          <w:sz w:val="28"/>
          <w:szCs w:val="28"/>
        </w:rPr>
        <w:t>ыла</w:t>
      </w:r>
      <w:r w:rsidR="008206F4" w:rsidRPr="00565187">
        <w:rPr>
          <w:sz w:val="28"/>
          <w:szCs w:val="28"/>
        </w:rPr>
        <w:t xml:space="preserve"> игрушкой-подружкой и оберегом одновременно, поэтому колоть её иглой </w:t>
      </w:r>
      <w:r w:rsidR="00726ED7">
        <w:rPr>
          <w:sz w:val="28"/>
          <w:szCs w:val="28"/>
        </w:rPr>
        <w:t>«</w:t>
      </w:r>
      <w:r w:rsidR="008206F4" w:rsidRPr="00565187">
        <w:rPr>
          <w:sz w:val="28"/>
          <w:szCs w:val="28"/>
        </w:rPr>
        <w:t>негоже</w:t>
      </w:r>
      <w:r w:rsidR="00726ED7">
        <w:rPr>
          <w:sz w:val="28"/>
          <w:szCs w:val="28"/>
        </w:rPr>
        <w:t>»</w:t>
      </w:r>
      <w:r w:rsidR="008206F4" w:rsidRPr="00565187">
        <w:rPr>
          <w:sz w:val="28"/>
          <w:szCs w:val="28"/>
        </w:rPr>
        <w:t>, а делать лицо по народным поверьям нельзя, так как такая кукла может обрести душу и стать опасной. А «безликая» куколка считается предметом неодушевленным и не может навредить ребенку. Сделанная с любовью своими руками куколка, будет предметом гордости ее мастерицы.</w:t>
      </w:r>
    </w:p>
    <w:p w14:paraId="3E7DD180" w14:textId="77777777" w:rsidR="008206F4" w:rsidRPr="00565187" w:rsidRDefault="00C11540" w:rsidP="00913CF7">
      <w:pPr>
        <w:pStyle w:val="3"/>
        <w:shd w:val="clear" w:color="auto" w:fill="FFFFFF"/>
        <w:spacing w:before="150" w:after="30" w:line="360" w:lineRule="auto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65187">
        <w:rPr>
          <w:rFonts w:ascii="Times New Roman" w:hAnsi="Times New Roman" w:cs="Times New Roman"/>
          <w:b w:val="0"/>
          <w:color w:val="auto"/>
          <w:sz w:val="28"/>
          <w:szCs w:val="28"/>
        </w:rPr>
        <w:t>Технология изготовления куклы</w:t>
      </w:r>
      <w:r w:rsidR="000B794C" w:rsidRPr="00565187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14:paraId="7BDAE394" w14:textId="77777777" w:rsidR="008206F4" w:rsidRPr="00565187" w:rsidRDefault="00003B06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06F4" w:rsidRPr="00565187">
        <w:rPr>
          <w:sz w:val="28"/>
          <w:szCs w:val="28"/>
        </w:rPr>
        <w:t>Берем один квадрат белой ткани и подгибаем края внутрь</w:t>
      </w:r>
      <w:r w:rsidR="00C11540" w:rsidRPr="00565187">
        <w:rPr>
          <w:sz w:val="28"/>
          <w:szCs w:val="28"/>
        </w:rPr>
        <w:t>.</w:t>
      </w:r>
      <w:r w:rsidR="008206F4" w:rsidRPr="00565187">
        <w:rPr>
          <w:sz w:val="28"/>
          <w:szCs w:val="28"/>
        </w:rPr>
        <w:t xml:space="preserve"> Там, где подогнут более широкий край (справа) будет основание. Оно получится толще, для того, чтобы кукла была устойчива.</w:t>
      </w:r>
      <w:r w:rsidR="00751239" w:rsidRPr="00565187">
        <w:rPr>
          <w:sz w:val="28"/>
          <w:szCs w:val="28"/>
        </w:rPr>
        <w:t xml:space="preserve"> </w:t>
      </w:r>
      <w:r w:rsidR="00004FA4" w:rsidRPr="00565187">
        <w:rPr>
          <w:sz w:val="28"/>
          <w:szCs w:val="28"/>
        </w:rPr>
        <w:t xml:space="preserve">В середину кладем </w:t>
      </w:r>
      <w:r w:rsidR="008206F4" w:rsidRPr="00565187">
        <w:rPr>
          <w:sz w:val="28"/>
          <w:szCs w:val="28"/>
        </w:rPr>
        <w:t xml:space="preserve">вату, чтобы наша </w:t>
      </w:r>
      <w:r>
        <w:rPr>
          <w:sz w:val="28"/>
          <w:szCs w:val="28"/>
        </w:rPr>
        <w:t>кукл</w:t>
      </w:r>
      <w:r w:rsidR="008206F4" w:rsidRPr="00565187">
        <w:rPr>
          <w:sz w:val="28"/>
          <w:szCs w:val="28"/>
        </w:rPr>
        <w:t>а не была слишком худенькой.</w:t>
      </w:r>
      <w:r w:rsidR="00751239" w:rsidRPr="00565187">
        <w:rPr>
          <w:sz w:val="28"/>
          <w:szCs w:val="28"/>
        </w:rPr>
        <w:t xml:space="preserve"> </w:t>
      </w:r>
      <w:r w:rsidR="008206F4" w:rsidRPr="00565187">
        <w:rPr>
          <w:sz w:val="28"/>
          <w:szCs w:val="28"/>
        </w:rPr>
        <w:t>Выполняем тугое закручивание.</w:t>
      </w:r>
      <w:r w:rsidR="00751239" w:rsidRPr="00565187">
        <w:rPr>
          <w:sz w:val="28"/>
          <w:szCs w:val="28"/>
        </w:rPr>
        <w:t xml:space="preserve"> </w:t>
      </w:r>
      <w:r w:rsidR="00004FA4" w:rsidRPr="00565187">
        <w:rPr>
          <w:sz w:val="28"/>
          <w:szCs w:val="28"/>
        </w:rPr>
        <w:t xml:space="preserve">Получилась скрутка - </w:t>
      </w:r>
      <w:proofErr w:type="spellStart"/>
      <w:r w:rsidR="00004FA4" w:rsidRPr="00565187">
        <w:rPr>
          <w:sz w:val="28"/>
          <w:szCs w:val="28"/>
        </w:rPr>
        <w:t>рулик</w:t>
      </w:r>
      <w:proofErr w:type="spellEnd"/>
      <w:r w:rsidR="00004FA4" w:rsidRPr="00565187">
        <w:rPr>
          <w:sz w:val="28"/>
          <w:szCs w:val="28"/>
        </w:rPr>
        <w:t xml:space="preserve">. </w:t>
      </w:r>
      <w:r w:rsidR="008206F4" w:rsidRPr="00565187">
        <w:rPr>
          <w:sz w:val="28"/>
          <w:szCs w:val="28"/>
        </w:rPr>
        <w:t>Это «тулов</w:t>
      </w:r>
      <w:r w:rsidR="00925883" w:rsidRPr="00565187">
        <w:rPr>
          <w:sz w:val="28"/>
          <w:szCs w:val="28"/>
        </w:rPr>
        <w:t>ище</w:t>
      </w:r>
      <w:r w:rsidR="008206F4" w:rsidRPr="00565187">
        <w:rPr>
          <w:sz w:val="28"/>
          <w:szCs w:val="28"/>
        </w:rPr>
        <w:t>» нашей куколки.</w:t>
      </w:r>
      <w:r w:rsidR="00751239" w:rsidRPr="00565187">
        <w:rPr>
          <w:sz w:val="28"/>
          <w:szCs w:val="28"/>
        </w:rPr>
        <w:t xml:space="preserve"> </w:t>
      </w:r>
      <w:r w:rsidR="00004FA4" w:rsidRPr="00565187">
        <w:rPr>
          <w:sz w:val="28"/>
          <w:szCs w:val="28"/>
        </w:rPr>
        <w:t>На уровне</w:t>
      </w:r>
      <w:r w:rsidR="008206F4" w:rsidRPr="00565187">
        <w:rPr>
          <w:sz w:val="28"/>
          <w:szCs w:val="28"/>
        </w:rPr>
        <w:t xml:space="preserve"> шеи и пояса перевязываем скрутку ниткой.</w:t>
      </w:r>
    </w:p>
    <w:p w14:paraId="17599AEE" w14:textId="77777777" w:rsidR="008206F4" w:rsidRPr="00565187" w:rsidRDefault="00003B06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06F4" w:rsidRPr="00565187">
        <w:rPr>
          <w:sz w:val="28"/>
          <w:szCs w:val="28"/>
        </w:rPr>
        <w:t>Берем</w:t>
      </w:r>
      <w:r w:rsidR="00004FA4" w:rsidRPr="00565187">
        <w:rPr>
          <w:sz w:val="28"/>
          <w:szCs w:val="28"/>
        </w:rPr>
        <w:t xml:space="preserve"> второй</w:t>
      </w:r>
      <w:r w:rsidR="00726ED7">
        <w:rPr>
          <w:sz w:val="28"/>
          <w:szCs w:val="28"/>
        </w:rPr>
        <w:t xml:space="preserve"> квадрат белой ткани.  В </w:t>
      </w:r>
      <w:r w:rsidR="008206F4" w:rsidRPr="00565187">
        <w:rPr>
          <w:sz w:val="28"/>
          <w:szCs w:val="28"/>
        </w:rPr>
        <w:t>центр размещаем скрутку и кусочек</w:t>
      </w:r>
      <w:r w:rsidR="00004FA4" w:rsidRPr="00565187">
        <w:rPr>
          <w:sz w:val="28"/>
          <w:szCs w:val="28"/>
        </w:rPr>
        <w:t xml:space="preserve"> ваты, чтобы голова получилась более</w:t>
      </w:r>
      <w:r w:rsidR="008206F4" w:rsidRPr="00565187">
        <w:rPr>
          <w:sz w:val="28"/>
          <w:szCs w:val="28"/>
        </w:rPr>
        <w:t xml:space="preserve"> круглой.</w:t>
      </w:r>
      <w:r w:rsidR="00751239" w:rsidRPr="00565187">
        <w:rPr>
          <w:sz w:val="28"/>
          <w:szCs w:val="28"/>
        </w:rPr>
        <w:t xml:space="preserve"> </w:t>
      </w:r>
      <w:r w:rsidR="008206F4" w:rsidRPr="00565187">
        <w:rPr>
          <w:sz w:val="28"/>
          <w:szCs w:val="28"/>
        </w:rPr>
        <w:t>Завязываем ниткой на уровне шеи.</w:t>
      </w:r>
      <w:r w:rsidR="00751239" w:rsidRPr="00565187">
        <w:rPr>
          <w:sz w:val="28"/>
          <w:szCs w:val="28"/>
        </w:rPr>
        <w:t xml:space="preserve"> </w:t>
      </w:r>
      <w:r w:rsidR="00004FA4" w:rsidRPr="00565187">
        <w:rPr>
          <w:sz w:val="28"/>
          <w:szCs w:val="28"/>
        </w:rPr>
        <w:t>Расправляем ткань. Постараемся</w:t>
      </w:r>
      <w:r w:rsidR="008206F4" w:rsidRPr="00565187">
        <w:rPr>
          <w:sz w:val="28"/>
          <w:szCs w:val="28"/>
        </w:rPr>
        <w:t xml:space="preserve"> убрать лишние складки с лица куклы.</w:t>
      </w:r>
      <w:r w:rsidR="00751239" w:rsidRPr="00565187">
        <w:rPr>
          <w:sz w:val="28"/>
          <w:szCs w:val="28"/>
        </w:rPr>
        <w:t xml:space="preserve"> </w:t>
      </w:r>
      <w:r w:rsidR="008206F4" w:rsidRPr="00565187">
        <w:rPr>
          <w:sz w:val="28"/>
          <w:szCs w:val="28"/>
        </w:rPr>
        <w:t>Форми</w:t>
      </w:r>
      <w:r w:rsidR="00726ED7">
        <w:rPr>
          <w:sz w:val="28"/>
          <w:szCs w:val="28"/>
        </w:rPr>
        <w:t>руем руки: определяем их длину, а</w:t>
      </w:r>
      <w:r w:rsidR="008206F4" w:rsidRPr="00565187">
        <w:rPr>
          <w:sz w:val="28"/>
          <w:szCs w:val="28"/>
        </w:rPr>
        <w:t xml:space="preserve"> лишнюю ткань заворачивае</w:t>
      </w:r>
      <w:r w:rsidR="00004FA4" w:rsidRPr="00565187">
        <w:rPr>
          <w:sz w:val="28"/>
          <w:szCs w:val="28"/>
        </w:rPr>
        <w:t>м вовнутрь. Края рукава убираем</w:t>
      </w:r>
      <w:r w:rsidR="008206F4" w:rsidRPr="00565187">
        <w:rPr>
          <w:sz w:val="28"/>
          <w:szCs w:val="28"/>
        </w:rPr>
        <w:t xml:space="preserve"> в середину.</w:t>
      </w:r>
      <w:r w:rsidR="00751239" w:rsidRPr="00565187">
        <w:rPr>
          <w:sz w:val="28"/>
          <w:szCs w:val="28"/>
        </w:rPr>
        <w:t xml:space="preserve"> </w:t>
      </w:r>
      <w:r w:rsidR="008206F4" w:rsidRPr="00565187">
        <w:rPr>
          <w:sz w:val="28"/>
          <w:szCs w:val="28"/>
        </w:rPr>
        <w:t>Отмеряем размеры ладошек и перетягива</w:t>
      </w:r>
      <w:r w:rsidR="00004FA4" w:rsidRPr="00565187">
        <w:rPr>
          <w:sz w:val="28"/>
          <w:szCs w:val="28"/>
        </w:rPr>
        <w:t xml:space="preserve">ем их ниткой. Свободные уголки </w:t>
      </w:r>
      <w:r w:rsidR="008206F4" w:rsidRPr="00565187">
        <w:rPr>
          <w:sz w:val="28"/>
          <w:szCs w:val="28"/>
        </w:rPr>
        <w:t>подвязываем вокруг туловища ниткой на поясе, стараясь распределить ткань равномерно.</w:t>
      </w:r>
    </w:p>
    <w:p w14:paraId="6399612B" w14:textId="77777777" w:rsidR="00003B06" w:rsidRDefault="00003B06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4FA4" w:rsidRPr="00565187">
        <w:rPr>
          <w:sz w:val="28"/>
          <w:szCs w:val="28"/>
        </w:rPr>
        <w:t>Основа нашей куклы готова.</w:t>
      </w:r>
      <w:r w:rsidR="008206F4" w:rsidRPr="00565187">
        <w:rPr>
          <w:sz w:val="28"/>
          <w:szCs w:val="28"/>
        </w:rPr>
        <w:t xml:space="preserve"> </w:t>
      </w:r>
      <w:r w:rsidR="00C11540" w:rsidRPr="00565187">
        <w:rPr>
          <w:sz w:val="28"/>
          <w:szCs w:val="28"/>
        </w:rPr>
        <w:t xml:space="preserve">Теперь делаем </w:t>
      </w:r>
      <w:r w:rsidR="008206F4" w:rsidRPr="00565187">
        <w:rPr>
          <w:sz w:val="28"/>
          <w:szCs w:val="28"/>
        </w:rPr>
        <w:t>кукле сарафан</w:t>
      </w:r>
      <w:r w:rsidR="008206F4" w:rsidRPr="00003B06">
        <w:rPr>
          <w:sz w:val="28"/>
          <w:szCs w:val="28"/>
        </w:rPr>
        <w:t>. Берем</w:t>
      </w:r>
      <w:r w:rsidR="008206F4" w:rsidRPr="00565187">
        <w:rPr>
          <w:sz w:val="28"/>
          <w:szCs w:val="28"/>
        </w:rPr>
        <w:t xml:space="preserve"> две узкие цветные полоски ткани и располагаем их крестообразно через плечи на груди и спине. Завязываем ниткой на поясе.</w:t>
      </w:r>
      <w:r w:rsidR="00751239" w:rsidRPr="00565187">
        <w:rPr>
          <w:sz w:val="28"/>
          <w:szCs w:val="28"/>
        </w:rPr>
        <w:t xml:space="preserve"> </w:t>
      </w:r>
      <w:r w:rsidR="008206F4" w:rsidRPr="00565187">
        <w:rPr>
          <w:sz w:val="28"/>
          <w:szCs w:val="28"/>
        </w:rPr>
        <w:t>Квадрат цветной ткани сворачиваем пополам, располагая нитку внутри.</w:t>
      </w:r>
      <w:r w:rsidR="00751239" w:rsidRPr="00565187">
        <w:rPr>
          <w:sz w:val="28"/>
          <w:szCs w:val="28"/>
        </w:rPr>
        <w:t xml:space="preserve"> </w:t>
      </w:r>
      <w:r w:rsidR="008206F4" w:rsidRPr="00565187">
        <w:rPr>
          <w:sz w:val="28"/>
          <w:szCs w:val="28"/>
        </w:rPr>
        <w:t xml:space="preserve">Стягиваем нитку, ткань </w:t>
      </w:r>
      <w:r w:rsidR="008206F4" w:rsidRPr="00565187">
        <w:rPr>
          <w:sz w:val="28"/>
          <w:szCs w:val="28"/>
        </w:rPr>
        <w:lastRenderedPageBreak/>
        <w:t>прикладываем к поясу</w:t>
      </w:r>
      <w:r w:rsidR="00751239" w:rsidRPr="00565187">
        <w:rPr>
          <w:sz w:val="28"/>
          <w:szCs w:val="28"/>
        </w:rPr>
        <w:t>, равномерно распределяя вокруг</w:t>
      </w:r>
      <w:r w:rsidR="008206F4" w:rsidRPr="00565187">
        <w:rPr>
          <w:sz w:val="28"/>
          <w:szCs w:val="28"/>
        </w:rPr>
        <w:t>, и завязываем.</w:t>
      </w:r>
      <w:r w:rsidR="00751239" w:rsidRPr="00565187">
        <w:rPr>
          <w:sz w:val="28"/>
          <w:szCs w:val="28"/>
        </w:rPr>
        <w:t xml:space="preserve"> </w:t>
      </w:r>
      <w:r w:rsidR="008206F4" w:rsidRPr="00565187">
        <w:rPr>
          <w:sz w:val="28"/>
          <w:szCs w:val="28"/>
        </w:rPr>
        <w:t>Повязываем куколке косыночку, завязываем пояс и куколка готова.</w:t>
      </w:r>
      <w:r w:rsidR="000C080F" w:rsidRPr="00565187">
        <w:rPr>
          <w:sz w:val="28"/>
          <w:szCs w:val="28"/>
        </w:rPr>
        <w:t xml:space="preserve"> </w:t>
      </w:r>
    </w:p>
    <w:p w14:paraId="0E319E1E" w14:textId="77777777" w:rsidR="008206F4" w:rsidRPr="00565187" w:rsidRDefault="00003B06" w:rsidP="00913CF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206F4" w:rsidRPr="00565187">
        <w:rPr>
          <w:sz w:val="28"/>
          <w:szCs w:val="28"/>
        </w:rPr>
        <w:t>Куколка украшена передничком. Орнамент нарисован фломастером.</w:t>
      </w:r>
    </w:p>
    <w:p w14:paraId="208BA32B" w14:textId="77777777" w:rsidR="00BD068B" w:rsidRPr="00565187" w:rsidRDefault="00004FA4" w:rsidP="00913CF7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5187">
        <w:rPr>
          <w:rFonts w:ascii="Times New Roman" w:hAnsi="Times New Roman" w:cs="Times New Roman"/>
          <w:color w:val="auto"/>
          <w:sz w:val="28"/>
          <w:szCs w:val="28"/>
        </w:rPr>
        <w:t>Таким образом,</w:t>
      </w:r>
      <w:r w:rsidR="00BD068B" w:rsidRPr="00565187">
        <w:rPr>
          <w:rFonts w:ascii="Times New Roman" w:hAnsi="Times New Roman" w:cs="Times New Roman"/>
          <w:color w:val="auto"/>
          <w:sz w:val="28"/>
          <w:szCs w:val="28"/>
        </w:rPr>
        <w:t xml:space="preserve"> кружок «Ри</w:t>
      </w:r>
      <w:r w:rsidRPr="00565187">
        <w:rPr>
          <w:rFonts w:ascii="Times New Roman" w:hAnsi="Times New Roman" w:cs="Times New Roman"/>
          <w:color w:val="auto"/>
          <w:sz w:val="28"/>
          <w:szCs w:val="28"/>
        </w:rPr>
        <w:t xml:space="preserve">суем-мастерим» помогает решать </w:t>
      </w:r>
      <w:r w:rsidR="00BD068B" w:rsidRPr="00565187">
        <w:rPr>
          <w:rFonts w:ascii="Times New Roman" w:hAnsi="Times New Roman" w:cs="Times New Roman"/>
          <w:color w:val="auto"/>
          <w:sz w:val="28"/>
          <w:szCs w:val="28"/>
        </w:rPr>
        <w:t xml:space="preserve">задачи художественно-эстетического развития, воспитания и социализации учащихся. </w:t>
      </w:r>
    </w:p>
    <w:p w14:paraId="27FF59ED" w14:textId="77777777" w:rsidR="008206F4" w:rsidRDefault="00BD068B" w:rsidP="00913C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5187">
        <w:rPr>
          <w:rFonts w:ascii="Times New Roman" w:hAnsi="Times New Roman" w:cs="Times New Roman"/>
          <w:color w:val="auto"/>
          <w:sz w:val="28"/>
          <w:szCs w:val="28"/>
        </w:rPr>
        <w:t>Значение развития художественно-эстетического вкуса в младшем школьном возрасте особенно велико. Поскольку в этом возрасте особенно повышенная восприимчивость психических функций к внешним воздействиям, происходит совершенство</w:t>
      </w:r>
      <w:r w:rsidR="00003B06">
        <w:rPr>
          <w:rFonts w:ascii="Times New Roman" w:hAnsi="Times New Roman" w:cs="Times New Roman"/>
          <w:color w:val="auto"/>
          <w:sz w:val="28"/>
          <w:szCs w:val="28"/>
        </w:rPr>
        <w:t>вание познавательных процессов. Н</w:t>
      </w:r>
      <w:r w:rsidRPr="00565187">
        <w:rPr>
          <w:rFonts w:ascii="Times New Roman" w:hAnsi="Times New Roman" w:cs="Times New Roman"/>
          <w:color w:val="auto"/>
          <w:sz w:val="28"/>
          <w:szCs w:val="28"/>
        </w:rPr>
        <w:t>а этом этапе возникают предпосылки к развитию теор</w:t>
      </w:r>
      <w:r w:rsidR="00003B06">
        <w:rPr>
          <w:rFonts w:ascii="Times New Roman" w:hAnsi="Times New Roman" w:cs="Times New Roman"/>
          <w:color w:val="auto"/>
          <w:sz w:val="28"/>
          <w:szCs w:val="28"/>
        </w:rPr>
        <w:t xml:space="preserve">етического мышления и </w:t>
      </w:r>
      <w:proofErr w:type="spellStart"/>
      <w:r w:rsidR="00003B06">
        <w:rPr>
          <w:rFonts w:ascii="Times New Roman" w:hAnsi="Times New Roman" w:cs="Times New Roman"/>
          <w:color w:val="auto"/>
          <w:sz w:val="28"/>
          <w:szCs w:val="28"/>
        </w:rPr>
        <w:t>сознания,ч</w:t>
      </w:r>
      <w:r w:rsidRPr="00565187">
        <w:rPr>
          <w:rFonts w:ascii="Times New Roman" w:hAnsi="Times New Roman" w:cs="Times New Roman"/>
          <w:color w:val="auto"/>
          <w:sz w:val="28"/>
          <w:szCs w:val="28"/>
        </w:rPr>
        <w:t>то</w:t>
      </w:r>
      <w:proofErr w:type="spellEnd"/>
      <w:r w:rsidRPr="00565187">
        <w:rPr>
          <w:rFonts w:ascii="Times New Roman" w:hAnsi="Times New Roman" w:cs="Times New Roman"/>
          <w:color w:val="auto"/>
          <w:sz w:val="28"/>
          <w:szCs w:val="28"/>
        </w:rPr>
        <w:t xml:space="preserve"> способствует расширенному и углублённому развитию художественно-эстетического вкуса.</w:t>
      </w:r>
    </w:p>
    <w:p w14:paraId="0A29A082" w14:textId="77777777" w:rsidR="00003B06" w:rsidRDefault="00003B06" w:rsidP="00913C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FF52AC" w14:textId="77777777" w:rsidR="00913CF7" w:rsidRPr="00565187" w:rsidRDefault="00913CF7" w:rsidP="00B83CCF">
      <w:pPr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651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Список используемой литературы</w:t>
      </w:r>
    </w:p>
    <w:p w14:paraId="53137A35" w14:textId="77777777" w:rsidR="003458C5" w:rsidRPr="003458C5" w:rsidRDefault="003458C5" w:rsidP="003458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C5">
        <w:rPr>
          <w:rFonts w:ascii="Times New Roman" w:hAnsi="Times New Roman" w:cs="Times New Roman"/>
          <w:sz w:val="28"/>
          <w:szCs w:val="28"/>
        </w:rPr>
        <w:t>Азаров Ю. П. Искусство воспитывать. М.: Просвещение, 1985.-127с.</w:t>
      </w:r>
    </w:p>
    <w:p w14:paraId="2D44287C" w14:textId="77777777" w:rsidR="003458C5" w:rsidRPr="003458C5" w:rsidRDefault="003458C5" w:rsidP="003458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C5">
        <w:rPr>
          <w:rFonts w:ascii="Times New Roman" w:hAnsi="Times New Roman" w:cs="Times New Roman"/>
          <w:sz w:val="28"/>
          <w:szCs w:val="28"/>
        </w:rPr>
        <w:t>Ветлугина Н.А. Художественное творчество и ребенок / В.А. Ветлугина. Монография – М.: Просвещение, 2005.- 54 с.</w:t>
      </w:r>
    </w:p>
    <w:p w14:paraId="2AD1DFBC" w14:textId="77777777" w:rsidR="003458C5" w:rsidRPr="003458C5" w:rsidRDefault="003458C5" w:rsidP="003458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8C5">
        <w:rPr>
          <w:rFonts w:ascii="Times New Roman" w:hAnsi="Times New Roman" w:cs="Times New Roman"/>
          <w:sz w:val="28"/>
          <w:szCs w:val="28"/>
        </w:rPr>
        <w:t>Гавриловец</w:t>
      </w:r>
      <w:proofErr w:type="spellEnd"/>
      <w:r w:rsidRPr="003458C5">
        <w:rPr>
          <w:rFonts w:ascii="Times New Roman" w:hAnsi="Times New Roman" w:cs="Times New Roman"/>
          <w:sz w:val="28"/>
          <w:szCs w:val="28"/>
        </w:rPr>
        <w:t xml:space="preserve"> К.В.,</w:t>
      </w:r>
      <w:proofErr w:type="spellStart"/>
      <w:r w:rsidRPr="003458C5">
        <w:rPr>
          <w:rFonts w:ascii="Times New Roman" w:hAnsi="Times New Roman" w:cs="Times New Roman"/>
          <w:sz w:val="28"/>
          <w:szCs w:val="28"/>
        </w:rPr>
        <w:t>Казимирская</w:t>
      </w:r>
      <w:proofErr w:type="spellEnd"/>
      <w:r w:rsidRPr="003458C5">
        <w:rPr>
          <w:rFonts w:ascii="Times New Roman" w:hAnsi="Times New Roman" w:cs="Times New Roman"/>
          <w:sz w:val="28"/>
          <w:szCs w:val="28"/>
        </w:rPr>
        <w:t xml:space="preserve"> И.И. Нравственно-эстетическое воспитание школьников: Кн. для учителя. 2-е </w:t>
      </w:r>
      <w:proofErr w:type="spellStart"/>
      <w:r w:rsidRPr="003458C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458C5">
        <w:rPr>
          <w:rFonts w:ascii="Times New Roman" w:hAnsi="Times New Roman" w:cs="Times New Roman"/>
          <w:sz w:val="28"/>
          <w:szCs w:val="28"/>
        </w:rPr>
        <w:t xml:space="preserve">-е, доп. и </w:t>
      </w:r>
      <w:proofErr w:type="spellStart"/>
      <w:r w:rsidRPr="003458C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458C5">
        <w:rPr>
          <w:rFonts w:ascii="Times New Roman" w:hAnsi="Times New Roman" w:cs="Times New Roman"/>
          <w:sz w:val="28"/>
          <w:szCs w:val="28"/>
        </w:rPr>
        <w:t xml:space="preserve">. Минск: Народная </w:t>
      </w:r>
      <w:proofErr w:type="spellStart"/>
      <w:r w:rsidRPr="003458C5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3458C5">
        <w:rPr>
          <w:rFonts w:ascii="Times New Roman" w:hAnsi="Times New Roman" w:cs="Times New Roman"/>
          <w:sz w:val="28"/>
          <w:szCs w:val="28"/>
        </w:rPr>
        <w:t>, 2005. - 128 с.</w:t>
      </w:r>
    </w:p>
    <w:p w14:paraId="5080FC19" w14:textId="77777777" w:rsidR="003458C5" w:rsidRPr="003458C5" w:rsidRDefault="003458C5" w:rsidP="003458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8C5">
        <w:rPr>
          <w:rFonts w:ascii="Times New Roman" w:eastAsia="Times New Roman" w:hAnsi="Times New Roman" w:cs="Times New Roman"/>
          <w:sz w:val="28"/>
          <w:szCs w:val="28"/>
        </w:rPr>
        <w:t>Григорович Л.А. Развитие творческого воображения. – М.,2007. - 175 с.</w:t>
      </w:r>
    </w:p>
    <w:p w14:paraId="7F542BE3" w14:textId="77777777" w:rsidR="003458C5" w:rsidRPr="003458C5" w:rsidRDefault="003458C5" w:rsidP="003458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58C5">
        <w:rPr>
          <w:rFonts w:ascii="Times New Roman" w:eastAsia="Times New Roman" w:hAnsi="Times New Roman" w:cs="Times New Roman"/>
          <w:sz w:val="28"/>
          <w:szCs w:val="28"/>
        </w:rPr>
        <w:t>Зымалева</w:t>
      </w:r>
      <w:proofErr w:type="spellEnd"/>
      <w:r w:rsidRPr="003458C5">
        <w:rPr>
          <w:rFonts w:ascii="Times New Roman" w:eastAsia="Times New Roman" w:hAnsi="Times New Roman" w:cs="Times New Roman"/>
          <w:sz w:val="28"/>
          <w:szCs w:val="28"/>
        </w:rPr>
        <w:t xml:space="preserve"> Л. В. Уроки изобразительного искусства и художественного труда: проблемы и решения. // Начальная школа. - 2011. – № 6.– с. 44-48. </w:t>
      </w:r>
    </w:p>
    <w:p w14:paraId="5B249761" w14:textId="77777777" w:rsidR="003458C5" w:rsidRPr="003458C5" w:rsidRDefault="003458C5" w:rsidP="003458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8C5">
        <w:rPr>
          <w:rFonts w:ascii="Times New Roman" w:eastAsia="Times New Roman" w:hAnsi="Times New Roman" w:cs="Times New Roman"/>
          <w:sz w:val="28"/>
          <w:szCs w:val="28"/>
        </w:rPr>
        <w:t>Ильинская И.П. Приобщение к народным художественным традициям как механизм формирования эстетических чувств младших школьников. // Начальная школа. 2010. – № 2. – с. 3-8.</w:t>
      </w:r>
    </w:p>
    <w:p w14:paraId="25D03E14" w14:textId="77777777" w:rsidR="003458C5" w:rsidRPr="003458C5" w:rsidRDefault="003458C5" w:rsidP="003458C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8C5">
        <w:rPr>
          <w:rFonts w:ascii="Times New Roman" w:eastAsia="Calibri" w:hAnsi="Times New Roman" w:cs="Times New Roman"/>
          <w:sz w:val="28"/>
          <w:szCs w:val="28"/>
          <w:lang w:eastAsia="en-US"/>
        </w:rPr>
        <w:t>Краснова Е.И. Программа внеурочной деятельности «Рисуем – мастерим»:[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Электронный</w:t>
      </w:r>
      <w:r w:rsidR="00B83CC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458C5">
        <w:rPr>
          <w:rFonts w:ascii="Times New Roman" w:eastAsia="Calibri" w:hAnsi="Times New Roman" w:cs="Times New Roman"/>
          <w:sz w:val="28"/>
          <w:szCs w:val="28"/>
          <w:lang w:eastAsia="en-US"/>
        </w:rPr>
        <w:t>ресурс]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458C5">
        <w:rPr>
          <w:rFonts w:ascii="Times New Roman" w:eastAsia="Calibri" w:hAnsi="Times New Roman" w:cs="Times New Roman"/>
          <w:sz w:val="28"/>
          <w:szCs w:val="28"/>
          <w:lang w:eastAsia="en-US"/>
        </w:rPr>
        <w:t>–Режим</w:t>
      </w:r>
      <w:r w:rsidR="00B83CC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45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доступа: </w:t>
      </w:r>
      <w:hyperlink r:id="rId8" w:history="1">
        <w:r w:rsidRPr="003458C5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http://www.proshkolu.ru/user/kei1969/file/4297682/</w:t>
        </w:r>
      </w:hyperlink>
      <w:r w:rsidRPr="00345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(01.04.2017)</w:t>
      </w:r>
    </w:p>
    <w:p w14:paraId="40EA56F0" w14:textId="77777777" w:rsidR="003458C5" w:rsidRPr="003458C5" w:rsidRDefault="003458C5" w:rsidP="003458C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8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Мирошник С.В. формирование основ эстетической культуры младших школьников: [Электронный</w:t>
      </w:r>
      <w:r w:rsidR="00B83CC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458C5">
        <w:rPr>
          <w:rFonts w:ascii="Times New Roman" w:eastAsia="Calibri" w:hAnsi="Times New Roman" w:cs="Times New Roman"/>
          <w:sz w:val="28"/>
          <w:szCs w:val="28"/>
          <w:lang w:eastAsia="en-US"/>
        </w:rPr>
        <w:t>ресурс].–Режим</w:t>
      </w:r>
      <w:r w:rsidR="00B83CC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</w:t>
      </w:r>
      <w:r w:rsidRPr="003458C5">
        <w:rPr>
          <w:rFonts w:ascii="Times New Roman" w:eastAsia="Calibri" w:hAnsi="Times New Roman" w:cs="Times New Roman"/>
          <w:sz w:val="28"/>
          <w:szCs w:val="28"/>
          <w:lang w:eastAsia="en-US"/>
        </w:rPr>
        <w:t>оступа:</w:t>
      </w:r>
      <w:r w:rsidR="00B83C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9" w:history="1">
        <w:r w:rsidRPr="003458C5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http://festival.1september.ru/articles/609916/</w:t>
        </w:r>
      </w:hyperlink>
      <w:r w:rsidRPr="00345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(29.03.2017)</w:t>
      </w:r>
    </w:p>
    <w:p w14:paraId="79160E93" w14:textId="77777777" w:rsidR="003458C5" w:rsidRPr="003458C5" w:rsidRDefault="003458C5" w:rsidP="003458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8C5">
        <w:rPr>
          <w:rFonts w:ascii="Times New Roman" w:eastAsia="Times New Roman" w:hAnsi="Times New Roman" w:cs="Times New Roman"/>
          <w:sz w:val="28"/>
          <w:szCs w:val="28"/>
        </w:rPr>
        <w:t xml:space="preserve">Программы внеурочной деятельности. Система Л.В. </w:t>
      </w:r>
      <w:proofErr w:type="spellStart"/>
      <w:r w:rsidRPr="003458C5"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  <w:r w:rsidRPr="003458C5">
        <w:rPr>
          <w:rFonts w:ascii="Times New Roman" w:eastAsia="Times New Roman" w:hAnsi="Times New Roman" w:cs="Times New Roman"/>
          <w:sz w:val="28"/>
          <w:szCs w:val="28"/>
        </w:rPr>
        <w:t xml:space="preserve">: сборник программ / сост. Е.Н. Петрова. – 2-е изд., </w:t>
      </w:r>
      <w:proofErr w:type="spellStart"/>
      <w:r w:rsidRPr="003458C5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3458C5">
        <w:rPr>
          <w:rFonts w:ascii="Times New Roman" w:eastAsia="Times New Roman" w:hAnsi="Times New Roman" w:cs="Times New Roman"/>
          <w:sz w:val="28"/>
          <w:szCs w:val="28"/>
        </w:rPr>
        <w:t>. и доп. – Самара : Издательство «Учебная литература»: Издательский дом «Федоров», 2012. – 176 с.</w:t>
      </w:r>
    </w:p>
    <w:p w14:paraId="5E3A11FD" w14:textId="77777777" w:rsidR="003458C5" w:rsidRPr="003458C5" w:rsidRDefault="003458C5" w:rsidP="003458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58C5">
        <w:rPr>
          <w:rFonts w:ascii="Times New Roman" w:eastAsia="Times New Roman" w:hAnsi="Times New Roman" w:cs="Times New Roman"/>
          <w:sz w:val="28"/>
          <w:szCs w:val="28"/>
        </w:rPr>
        <w:t>Проснякова</w:t>
      </w:r>
      <w:proofErr w:type="spellEnd"/>
      <w:r w:rsidRPr="003458C5">
        <w:rPr>
          <w:rFonts w:ascii="Times New Roman" w:eastAsia="Times New Roman" w:hAnsi="Times New Roman" w:cs="Times New Roman"/>
          <w:sz w:val="28"/>
          <w:szCs w:val="28"/>
        </w:rPr>
        <w:t xml:space="preserve"> Т.Н. Бумажное творчество: рабочая тетрадь по технологии для 3 класса. Самара : Издательство «Учебная литература»: Издательский дом «Федоров» 2013. – 40 с.</w:t>
      </w:r>
    </w:p>
    <w:p w14:paraId="74D10906" w14:textId="77777777" w:rsidR="003458C5" w:rsidRPr="003458C5" w:rsidRDefault="003458C5" w:rsidP="003458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58C5">
        <w:rPr>
          <w:rFonts w:ascii="Times New Roman" w:eastAsia="Times New Roman" w:hAnsi="Times New Roman" w:cs="Times New Roman"/>
          <w:sz w:val="28"/>
          <w:szCs w:val="28"/>
        </w:rPr>
        <w:t>Проснякова</w:t>
      </w:r>
      <w:proofErr w:type="spellEnd"/>
      <w:r w:rsidRPr="003458C5">
        <w:rPr>
          <w:rFonts w:ascii="Times New Roman" w:eastAsia="Times New Roman" w:hAnsi="Times New Roman" w:cs="Times New Roman"/>
          <w:sz w:val="28"/>
          <w:szCs w:val="28"/>
        </w:rPr>
        <w:t xml:space="preserve"> Т.Н., </w:t>
      </w:r>
      <w:proofErr w:type="spellStart"/>
      <w:r w:rsidRPr="003458C5">
        <w:rPr>
          <w:rFonts w:ascii="Times New Roman" w:eastAsia="Times New Roman" w:hAnsi="Times New Roman" w:cs="Times New Roman"/>
          <w:sz w:val="28"/>
          <w:szCs w:val="28"/>
        </w:rPr>
        <w:t>Кубышева</w:t>
      </w:r>
      <w:proofErr w:type="spellEnd"/>
      <w:r w:rsidRPr="003458C5">
        <w:rPr>
          <w:rFonts w:ascii="Times New Roman" w:eastAsia="Times New Roman" w:hAnsi="Times New Roman" w:cs="Times New Roman"/>
          <w:sz w:val="28"/>
          <w:szCs w:val="28"/>
        </w:rPr>
        <w:t xml:space="preserve"> Е.С. Мастер Карандаш: рабочие тетради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рисованию для 3 классов Самара</w:t>
      </w:r>
      <w:r w:rsidRPr="003458C5">
        <w:rPr>
          <w:rFonts w:ascii="Times New Roman" w:eastAsia="Times New Roman" w:hAnsi="Times New Roman" w:cs="Times New Roman"/>
          <w:sz w:val="28"/>
          <w:szCs w:val="28"/>
        </w:rPr>
        <w:t>: Из</w:t>
      </w:r>
      <w:r>
        <w:rPr>
          <w:rFonts w:ascii="Times New Roman" w:eastAsia="Times New Roman" w:hAnsi="Times New Roman" w:cs="Times New Roman"/>
          <w:sz w:val="28"/>
          <w:szCs w:val="28"/>
        </w:rPr>
        <w:t>дательство «Учебная литература»</w:t>
      </w:r>
      <w:r w:rsidRPr="003458C5">
        <w:rPr>
          <w:rFonts w:ascii="Times New Roman" w:eastAsia="Times New Roman" w:hAnsi="Times New Roman" w:cs="Times New Roman"/>
          <w:sz w:val="28"/>
          <w:szCs w:val="28"/>
        </w:rPr>
        <w:t>: Издательский дом «Федоров» 2014.- 60 с.</w:t>
      </w:r>
    </w:p>
    <w:p w14:paraId="12541D86" w14:textId="77777777" w:rsidR="003458C5" w:rsidRPr="003458C5" w:rsidRDefault="003458C5" w:rsidP="003458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58C5">
        <w:rPr>
          <w:rFonts w:ascii="Times New Roman" w:eastAsia="Times New Roman" w:hAnsi="Times New Roman" w:cs="Times New Roman"/>
          <w:sz w:val="28"/>
          <w:szCs w:val="28"/>
        </w:rPr>
        <w:t>Проснякова</w:t>
      </w:r>
      <w:proofErr w:type="spellEnd"/>
      <w:r w:rsidRPr="003458C5">
        <w:rPr>
          <w:rFonts w:ascii="Times New Roman" w:eastAsia="Times New Roman" w:hAnsi="Times New Roman" w:cs="Times New Roman"/>
          <w:sz w:val="28"/>
          <w:szCs w:val="28"/>
        </w:rPr>
        <w:t xml:space="preserve"> Т.Н., Ларичева Е.И., </w:t>
      </w:r>
      <w:proofErr w:type="spellStart"/>
      <w:r w:rsidRPr="003458C5">
        <w:rPr>
          <w:rFonts w:ascii="Times New Roman" w:eastAsia="Times New Roman" w:hAnsi="Times New Roman" w:cs="Times New Roman"/>
          <w:sz w:val="28"/>
          <w:szCs w:val="28"/>
        </w:rPr>
        <w:t>Кубышева</w:t>
      </w:r>
      <w:proofErr w:type="spellEnd"/>
      <w:r w:rsidRPr="003458C5">
        <w:rPr>
          <w:rFonts w:ascii="Times New Roman" w:eastAsia="Times New Roman" w:hAnsi="Times New Roman" w:cs="Times New Roman"/>
          <w:sz w:val="28"/>
          <w:szCs w:val="28"/>
        </w:rPr>
        <w:t xml:space="preserve"> Е.С. «Радужный мир» в 2-х частях: учебные пособия для 3 классов. Самара : Издательство «Учебная литература»: Издательский дом «Федоров» 2014. – 200 с.</w:t>
      </w:r>
    </w:p>
    <w:p w14:paraId="3FFD5859" w14:textId="77777777" w:rsidR="003458C5" w:rsidRPr="003458C5" w:rsidRDefault="003458C5" w:rsidP="003458C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458C5">
        <w:rPr>
          <w:rFonts w:ascii="Times New Roman" w:eastAsia="Calibri" w:hAnsi="Times New Roman" w:cs="Times New Roman"/>
          <w:sz w:val="28"/>
          <w:szCs w:val="28"/>
          <w:lang w:eastAsia="en-US"/>
        </w:rPr>
        <w:t>Проснякова</w:t>
      </w:r>
      <w:proofErr w:type="spellEnd"/>
      <w:r w:rsidRPr="00345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Т.Н. Программа курса «Рисуем – мастерим» /внеурочная деятельность/:[Электронный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r w:rsidRPr="003458C5">
        <w:rPr>
          <w:rFonts w:ascii="Times New Roman" w:eastAsia="Calibri" w:hAnsi="Times New Roman" w:cs="Times New Roman"/>
          <w:sz w:val="28"/>
          <w:szCs w:val="28"/>
          <w:lang w:eastAsia="en-US"/>
        </w:rPr>
        <w:t>ресурс].–Режим</w:t>
      </w:r>
      <w:r w:rsidR="00B83CC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45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доступа: </w:t>
      </w:r>
      <w:hyperlink r:id="rId10" w:history="1">
        <w:r w:rsidRPr="003458C5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http://zankov.ru/umk/article=653</w:t>
        </w:r>
      </w:hyperlink>
      <w:r w:rsidRPr="00345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(03.04.2017)</w:t>
      </w:r>
    </w:p>
    <w:sectPr w:rsidR="003458C5" w:rsidRPr="003458C5" w:rsidSect="002F05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51CD"/>
    <w:multiLevelType w:val="multilevel"/>
    <w:tmpl w:val="C0FE8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B508A"/>
    <w:multiLevelType w:val="hybridMultilevel"/>
    <w:tmpl w:val="E314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A7F0F"/>
    <w:multiLevelType w:val="hybridMultilevel"/>
    <w:tmpl w:val="6298BB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74F32"/>
    <w:multiLevelType w:val="hybridMultilevel"/>
    <w:tmpl w:val="0B32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83C2C"/>
    <w:multiLevelType w:val="hybridMultilevel"/>
    <w:tmpl w:val="5C047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C2D6D"/>
    <w:multiLevelType w:val="hybridMultilevel"/>
    <w:tmpl w:val="E574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A07B0"/>
    <w:multiLevelType w:val="hybridMultilevel"/>
    <w:tmpl w:val="1C229422"/>
    <w:lvl w:ilvl="0" w:tplc="32344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F51537"/>
    <w:multiLevelType w:val="hybridMultilevel"/>
    <w:tmpl w:val="1080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56B0D"/>
    <w:multiLevelType w:val="hybridMultilevel"/>
    <w:tmpl w:val="6068F07C"/>
    <w:lvl w:ilvl="0" w:tplc="8FE0F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A1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C1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81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58F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A9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6E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80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E7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C0E7476"/>
    <w:multiLevelType w:val="hybridMultilevel"/>
    <w:tmpl w:val="455C2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C392B"/>
    <w:multiLevelType w:val="hybridMultilevel"/>
    <w:tmpl w:val="D5E43A76"/>
    <w:lvl w:ilvl="0" w:tplc="20022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664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E0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EA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47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2D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44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6C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CE4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CE3"/>
    <w:rsid w:val="00003B06"/>
    <w:rsid w:val="00004FA4"/>
    <w:rsid w:val="00010C25"/>
    <w:rsid w:val="0002493C"/>
    <w:rsid w:val="00026333"/>
    <w:rsid w:val="000278C1"/>
    <w:rsid w:val="00036A9C"/>
    <w:rsid w:val="0004058C"/>
    <w:rsid w:val="00042469"/>
    <w:rsid w:val="00063C01"/>
    <w:rsid w:val="00086283"/>
    <w:rsid w:val="00093197"/>
    <w:rsid w:val="0009593F"/>
    <w:rsid w:val="00096D65"/>
    <w:rsid w:val="000B6E02"/>
    <w:rsid w:val="000B794C"/>
    <w:rsid w:val="000C080F"/>
    <w:rsid w:val="000E189B"/>
    <w:rsid w:val="000F011B"/>
    <w:rsid w:val="000F4DDA"/>
    <w:rsid w:val="000F7A2D"/>
    <w:rsid w:val="001016DE"/>
    <w:rsid w:val="00105550"/>
    <w:rsid w:val="001107CA"/>
    <w:rsid w:val="00132E52"/>
    <w:rsid w:val="00142E2D"/>
    <w:rsid w:val="0015217D"/>
    <w:rsid w:val="0016561C"/>
    <w:rsid w:val="00174037"/>
    <w:rsid w:val="001839C9"/>
    <w:rsid w:val="00194579"/>
    <w:rsid w:val="001E55D2"/>
    <w:rsid w:val="00213536"/>
    <w:rsid w:val="00236531"/>
    <w:rsid w:val="002416CA"/>
    <w:rsid w:val="00276A8F"/>
    <w:rsid w:val="00284423"/>
    <w:rsid w:val="002926B0"/>
    <w:rsid w:val="002A7085"/>
    <w:rsid w:val="002B35CD"/>
    <w:rsid w:val="002D01B7"/>
    <w:rsid w:val="002F05F1"/>
    <w:rsid w:val="00303E4E"/>
    <w:rsid w:val="00317BCB"/>
    <w:rsid w:val="0032192D"/>
    <w:rsid w:val="00340283"/>
    <w:rsid w:val="00340B65"/>
    <w:rsid w:val="003458C5"/>
    <w:rsid w:val="003467AD"/>
    <w:rsid w:val="00352CCC"/>
    <w:rsid w:val="00354C73"/>
    <w:rsid w:val="00357C96"/>
    <w:rsid w:val="003723C5"/>
    <w:rsid w:val="003765A3"/>
    <w:rsid w:val="0037757C"/>
    <w:rsid w:val="00391DA7"/>
    <w:rsid w:val="00395728"/>
    <w:rsid w:val="00397964"/>
    <w:rsid w:val="003A0313"/>
    <w:rsid w:val="003E26C1"/>
    <w:rsid w:val="003E4439"/>
    <w:rsid w:val="003F17C8"/>
    <w:rsid w:val="003F7AE2"/>
    <w:rsid w:val="00402F39"/>
    <w:rsid w:val="00412EA0"/>
    <w:rsid w:val="0042665C"/>
    <w:rsid w:val="00450140"/>
    <w:rsid w:val="0047406D"/>
    <w:rsid w:val="00484676"/>
    <w:rsid w:val="004A6925"/>
    <w:rsid w:val="004C0676"/>
    <w:rsid w:val="004C5719"/>
    <w:rsid w:val="004E7A00"/>
    <w:rsid w:val="005140FA"/>
    <w:rsid w:val="005266CD"/>
    <w:rsid w:val="00534352"/>
    <w:rsid w:val="005354CB"/>
    <w:rsid w:val="0054130C"/>
    <w:rsid w:val="00544A27"/>
    <w:rsid w:val="005621D7"/>
    <w:rsid w:val="00565187"/>
    <w:rsid w:val="00586943"/>
    <w:rsid w:val="00616ABB"/>
    <w:rsid w:val="00621A8F"/>
    <w:rsid w:val="00626FC6"/>
    <w:rsid w:val="00636C69"/>
    <w:rsid w:val="006462F6"/>
    <w:rsid w:val="00647BDF"/>
    <w:rsid w:val="00672158"/>
    <w:rsid w:val="006829BB"/>
    <w:rsid w:val="00691A49"/>
    <w:rsid w:val="00692B6A"/>
    <w:rsid w:val="00696143"/>
    <w:rsid w:val="006A7A03"/>
    <w:rsid w:val="006B19CD"/>
    <w:rsid w:val="006B6FF5"/>
    <w:rsid w:val="006D6187"/>
    <w:rsid w:val="006E406F"/>
    <w:rsid w:val="006F25E4"/>
    <w:rsid w:val="00726ED7"/>
    <w:rsid w:val="00732850"/>
    <w:rsid w:val="007426A2"/>
    <w:rsid w:val="007449CB"/>
    <w:rsid w:val="00751239"/>
    <w:rsid w:val="00755ACA"/>
    <w:rsid w:val="007677E3"/>
    <w:rsid w:val="00792026"/>
    <w:rsid w:val="007A1D82"/>
    <w:rsid w:val="007B0F20"/>
    <w:rsid w:val="008206F4"/>
    <w:rsid w:val="00831FE3"/>
    <w:rsid w:val="0085482A"/>
    <w:rsid w:val="00856F29"/>
    <w:rsid w:val="008732D9"/>
    <w:rsid w:val="00877484"/>
    <w:rsid w:val="0089112E"/>
    <w:rsid w:val="008D0C7C"/>
    <w:rsid w:val="008F37EC"/>
    <w:rsid w:val="008F4BFC"/>
    <w:rsid w:val="00901E3A"/>
    <w:rsid w:val="009070EC"/>
    <w:rsid w:val="009116B7"/>
    <w:rsid w:val="00913CF7"/>
    <w:rsid w:val="00914C04"/>
    <w:rsid w:val="0092092D"/>
    <w:rsid w:val="00920EF8"/>
    <w:rsid w:val="00925883"/>
    <w:rsid w:val="00926114"/>
    <w:rsid w:val="00927818"/>
    <w:rsid w:val="00933955"/>
    <w:rsid w:val="00936F91"/>
    <w:rsid w:val="009671C9"/>
    <w:rsid w:val="00983460"/>
    <w:rsid w:val="0099160B"/>
    <w:rsid w:val="009D084B"/>
    <w:rsid w:val="009F3EE1"/>
    <w:rsid w:val="00A4465A"/>
    <w:rsid w:val="00A472E3"/>
    <w:rsid w:val="00A54C29"/>
    <w:rsid w:val="00A620F8"/>
    <w:rsid w:val="00A63F5D"/>
    <w:rsid w:val="00A67A66"/>
    <w:rsid w:val="00A83E56"/>
    <w:rsid w:val="00AC6CEE"/>
    <w:rsid w:val="00AF0AE3"/>
    <w:rsid w:val="00B06BCB"/>
    <w:rsid w:val="00B21042"/>
    <w:rsid w:val="00B36DF4"/>
    <w:rsid w:val="00B50422"/>
    <w:rsid w:val="00B63B35"/>
    <w:rsid w:val="00B64165"/>
    <w:rsid w:val="00B7178F"/>
    <w:rsid w:val="00B72765"/>
    <w:rsid w:val="00B83CCF"/>
    <w:rsid w:val="00B9097F"/>
    <w:rsid w:val="00B93722"/>
    <w:rsid w:val="00B97CE3"/>
    <w:rsid w:val="00BA04BA"/>
    <w:rsid w:val="00BD068B"/>
    <w:rsid w:val="00BD7C9D"/>
    <w:rsid w:val="00BE5F74"/>
    <w:rsid w:val="00C05AD6"/>
    <w:rsid w:val="00C11540"/>
    <w:rsid w:val="00C2155D"/>
    <w:rsid w:val="00C23DD5"/>
    <w:rsid w:val="00C245E3"/>
    <w:rsid w:val="00C619D4"/>
    <w:rsid w:val="00C645D8"/>
    <w:rsid w:val="00C7038E"/>
    <w:rsid w:val="00C90583"/>
    <w:rsid w:val="00CB52BC"/>
    <w:rsid w:val="00CB6FFB"/>
    <w:rsid w:val="00CD6F33"/>
    <w:rsid w:val="00D146BE"/>
    <w:rsid w:val="00D37A21"/>
    <w:rsid w:val="00D443E5"/>
    <w:rsid w:val="00D45726"/>
    <w:rsid w:val="00D51398"/>
    <w:rsid w:val="00D51E66"/>
    <w:rsid w:val="00D57D21"/>
    <w:rsid w:val="00D706D7"/>
    <w:rsid w:val="00D76249"/>
    <w:rsid w:val="00D85D2E"/>
    <w:rsid w:val="00D93AD1"/>
    <w:rsid w:val="00DA2707"/>
    <w:rsid w:val="00DD5CE6"/>
    <w:rsid w:val="00DE1314"/>
    <w:rsid w:val="00E3521A"/>
    <w:rsid w:val="00E35892"/>
    <w:rsid w:val="00E35BBA"/>
    <w:rsid w:val="00E42CF5"/>
    <w:rsid w:val="00E5530E"/>
    <w:rsid w:val="00E65918"/>
    <w:rsid w:val="00E6770F"/>
    <w:rsid w:val="00E75823"/>
    <w:rsid w:val="00E80332"/>
    <w:rsid w:val="00E8582E"/>
    <w:rsid w:val="00E87DE6"/>
    <w:rsid w:val="00EA2A05"/>
    <w:rsid w:val="00EB4170"/>
    <w:rsid w:val="00EC3A12"/>
    <w:rsid w:val="00ED09C3"/>
    <w:rsid w:val="00ED2A49"/>
    <w:rsid w:val="00EE2903"/>
    <w:rsid w:val="00EE5C21"/>
    <w:rsid w:val="00EE7CDE"/>
    <w:rsid w:val="00F21FD1"/>
    <w:rsid w:val="00F519D6"/>
    <w:rsid w:val="00F72B5D"/>
    <w:rsid w:val="00F86413"/>
    <w:rsid w:val="00F917A9"/>
    <w:rsid w:val="00F91EAF"/>
    <w:rsid w:val="00FA5E29"/>
    <w:rsid w:val="00FC1231"/>
    <w:rsid w:val="00FC20B5"/>
    <w:rsid w:val="00FD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4BA6"/>
  <w15:docId w15:val="{EB50B602-C958-4E3B-9CDD-B95AB33F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CE3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5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276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6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6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CE3"/>
    <w:pPr>
      <w:spacing w:line="240" w:lineRule="auto"/>
    </w:pPr>
  </w:style>
  <w:style w:type="paragraph" w:styleId="a4">
    <w:name w:val="Normal (Web)"/>
    <w:basedOn w:val="a"/>
    <w:uiPriority w:val="99"/>
    <w:semiHidden/>
    <w:unhideWhenUsed/>
    <w:rsid w:val="006E40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uiPriority w:val="22"/>
    <w:qFormat/>
    <w:rsid w:val="006E406F"/>
    <w:rPr>
      <w:b/>
      <w:bCs/>
    </w:rPr>
  </w:style>
  <w:style w:type="character" w:styleId="a6">
    <w:name w:val="Emphasis"/>
    <w:basedOn w:val="a0"/>
    <w:uiPriority w:val="20"/>
    <w:qFormat/>
    <w:rsid w:val="006E406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27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765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901E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5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7178F"/>
  </w:style>
  <w:style w:type="character" w:styleId="aa">
    <w:name w:val="Hyperlink"/>
    <w:basedOn w:val="a0"/>
    <w:uiPriority w:val="99"/>
    <w:semiHidden/>
    <w:unhideWhenUsed/>
    <w:rsid w:val="0099160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06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206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0">
    <w:name w:val="c0"/>
    <w:basedOn w:val="a0"/>
    <w:rsid w:val="0062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0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kei1969/file/4297682/" TargetMode="External"/><Relationship Id="rId3" Type="http://schemas.openxmlformats.org/officeDocument/2006/relationships/styles" Target="styles.xml"/><Relationship Id="rId7" Type="http://schemas.openxmlformats.org/officeDocument/2006/relationships/hyperlink" Target="http://kladraz.ru/podelki-dlja-detei/trjapichnaja-kukla-zakrutka-svoimi-rukam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nkov.ru/umk/article=6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099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E68B5-EEDF-476F-A7DD-A0ACF5C7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Марина</cp:lastModifiedBy>
  <cp:revision>185</cp:revision>
  <dcterms:created xsi:type="dcterms:W3CDTF">2016-04-09T12:14:00Z</dcterms:created>
  <dcterms:modified xsi:type="dcterms:W3CDTF">2020-11-26T14:45:00Z</dcterms:modified>
</cp:coreProperties>
</file>